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25781B7D" w:rsidR="004E774D" w:rsidRDefault="004E774D" w:rsidP="1ECED2CF">
      <w:pPr>
        <w:spacing w:after="80" w:line="276" w:lineRule="auto"/>
        <w:rPr>
          <w:rFonts w:ascii="Calibri" w:eastAsia="Calibri" w:hAnsi="Calibri" w:cs="Calibri"/>
          <w:sz w:val="22"/>
          <w:szCs w:val="22"/>
        </w:rPr>
      </w:pPr>
    </w:p>
    <w:tbl>
      <w:tblPr>
        <w:tblW w:w="9345"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45"/>
        <w:gridCol w:w="6600"/>
      </w:tblGrid>
      <w:tr w:rsidR="605F5DF8" w:rsidRPr="003A0A47" w14:paraId="396B23C5" w14:textId="77777777" w:rsidTr="002E587C">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78525FFC" w14:textId="7DBC3A4A" w:rsidR="605F5DF8" w:rsidRPr="003A0A47" w:rsidRDefault="605F5DF8" w:rsidP="003A0A47">
            <w:pPr>
              <w:pStyle w:val="NoSpacing"/>
              <w:spacing w:line="360" w:lineRule="auto"/>
              <w:rPr>
                <w:rFonts w:ascii="Arial" w:hAnsi="Arial" w:cs="Arial"/>
                <w:b/>
                <w:bCs/>
                <w:sz w:val="22"/>
                <w:szCs w:val="22"/>
              </w:rPr>
            </w:pPr>
            <w:r w:rsidRPr="003A0A47">
              <w:rPr>
                <w:rFonts w:ascii="Arial" w:hAnsi="Arial" w:cs="Arial"/>
                <w:b/>
                <w:bCs/>
                <w:sz w:val="22"/>
                <w:szCs w:val="22"/>
                <w:lang w:val="en-AU"/>
              </w:rPr>
              <w:t>Unit code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AE99724" w14:textId="53113288" w:rsidR="605F5DF8" w:rsidRPr="003A0A47" w:rsidRDefault="4359171F" w:rsidP="003A0A47">
            <w:pPr>
              <w:pStyle w:val="NoSpacing"/>
              <w:spacing w:line="360" w:lineRule="auto"/>
              <w:rPr>
                <w:rFonts w:ascii="Arial" w:hAnsi="Arial" w:cs="Arial"/>
                <w:i/>
                <w:iCs/>
                <w:sz w:val="22"/>
                <w:szCs w:val="22"/>
                <w:lang w:val="en-AU"/>
              </w:rPr>
            </w:pPr>
            <w:r w:rsidRPr="003A0A47">
              <w:rPr>
                <w:rFonts w:ascii="Arial" w:hAnsi="Arial" w:cs="Arial"/>
                <w:sz w:val="22"/>
                <w:szCs w:val="22"/>
              </w:rPr>
              <w:t>SISOCVE00</w:t>
            </w:r>
            <w:r w:rsidR="00A23AB9" w:rsidRPr="003A0A47">
              <w:rPr>
                <w:rFonts w:ascii="Arial" w:hAnsi="Arial" w:cs="Arial"/>
                <w:sz w:val="22"/>
                <w:szCs w:val="22"/>
              </w:rPr>
              <w:t>2</w:t>
            </w:r>
            <w:r w:rsidR="57B2694F" w:rsidRPr="003A0A47">
              <w:rPr>
                <w:rFonts w:ascii="Arial" w:hAnsi="Arial" w:cs="Arial"/>
                <w:sz w:val="22"/>
                <w:szCs w:val="22"/>
              </w:rPr>
              <w:t>M</w:t>
            </w:r>
            <w:r w:rsidRPr="003A0A47">
              <w:rPr>
                <w:rFonts w:ascii="Arial" w:hAnsi="Arial" w:cs="Arial"/>
                <w:sz w:val="22"/>
                <w:szCs w:val="22"/>
              </w:rPr>
              <w:t xml:space="preserve"> </w:t>
            </w:r>
          </w:p>
        </w:tc>
      </w:tr>
      <w:tr w:rsidR="605F5DF8" w:rsidRPr="003A0A47" w14:paraId="64BEB984" w14:textId="77777777" w:rsidTr="002E587C">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48334038" w14:textId="56AE4060" w:rsidR="605F5DF8" w:rsidRPr="003A0A47" w:rsidRDefault="605F5DF8" w:rsidP="003A0A47">
            <w:pPr>
              <w:pStyle w:val="NoSpacing"/>
              <w:spacing w:line="360" w:lineRule="auto"/>
              <w:rPr>
                <w:rFonts w:ascii="Arial" w:hAnsi="Arial" w:cs="Arial"/>
                <w:b/>
                <w:bCs/>
                <w:sz w:val="22"/>
                <w:szCs w:val="22"/>
                <w:lang w:val="en-AU"/>
              </w:rPr>
            </w:pPr>
            <w:r w:rsidRPr="003A0A47">
              <w:rPr>
                <w:rFonts w:ascii="Arial" w:hAnsi="Arial" w:cs="Arial"/>
                <w:b/>
                <w:bCs/>
                <w:sz w:val="22"/>
                <w:szCs w:val="22"/>
                <w:lang w:val="en-AU"/>
              </w:rPr>
              <w:t>Unit title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36B03F89" w14:textId="3B6174FC" w:rsidR="605F5DF8" w:rsidRPr="00F217A0" w:rsidRDefault="00232DED" w:rsidP="003A0A47">
            <w:pPr>
              <w:pStyle w:val="NoSpacing"/>
              <w:spacing w:line="360" w:lineRule="auto"/>
              <w:rPr>
                <w:rFonts w:ascii="Arial" w:hAnsi="Arial" w:cs="Arial"/>
                <w:sz w:val="22"/>
                <w:szCs w:val="22"/>
              </w:rPr>
            </w:pPr>
            <w:r w:rsidRPr="00F217A0">
              <w:rPr>
                <w:rFonts w:ascii="Arial" w:hAnsi="Arial" w:cs="Arial"/>
                <w:sz w:val="22"/>
                <w:szCs w:val="22"/>
              </w:rPr>
              <w:t>Descend and ascend ladders in caves</w:t>
            </w:r>
          </w:p>
        </w:tc>
      </w:tr>
      <w:tr w:rsidR="605F5DF8" w:rsidRPr="003A0A47" w14:paraId="6CFE1762" w14:textId="77777777" w:rsidTr="002E587C">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6940969" w14:textId="48316062" w:rsidR="605F5DF8" w:rsidRPr="003A0A47" w:rsidRDefault="605F5DF8" w:rsidP="003A0A47">
            <w:pPr>
              <w:pStyle w:val="NoSpacing"/>
              <w:spacing w:line="360" w:lineRule="auto"/>
              <w:rPr>
                <w:rFonts w:ascii="Arial" w:hAnsi="Arial" w:cs="Arial"/>
                <w:b/>
                <w:bCs/>
                <w:sz w:val="22"/>
                <w:szCs w:val="22"/>
              </w:rPr>
            </w:pPr>
            <w:r w:rsidRPr="003A0A47">
              <w:rPr>
                <w:rFonts w:ascii="Arial" w:hAnsi="Arial" w:cs="Arial"/>
                <w:b/>
                <w:bCs/>
                <w:sz w:val="22"/>
                <w:szCs w:val="22"/>
                <w:lang w:val="en-AU"/>
              </w:rPr>
              <w:t>Application</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D4E2007" w14:textId="5ED87570" w:rsidR="00880937" w:rsidRPr="003A0A47" w:rsidRDefault="00880937" w:rsidP="003A0A47">
            <w:pPr>
              <w:pStyle w:val="NoSpacing"/>
              <w:spacing w:line="360" w:lineRule="auto"/>
              <w:rPr>
                <w:rFonts w:ascii="Arial" w:hAnsi="Arial" w:cs="Arial"/>
                <w:sz w:val="22"/>
                <w:szCs w:val="22"/>
              </w:rPr>
            </w:pPr>
            <w:r w:rsidRPr="003A0A47">
              <w:rPr>
                <w:rFonts w:ascii="Arial" w:hAnsi="Arial" w:cs="Arial"/>
                <w:sz w:val="22"/>
                <w:szCs w:val="22"/>
              </w:rPr>
              <w:t xml:space="preserve">This unit describes the performance outcomes, skills and knowledge required to </w:t>
            </w:r>
            <w:r w:rsidR="6D77FFD2" w:rsidRPr="003A0A47">
              <w:rPr>
                <w:rFonts w:ascii="Arial" w:hAnsi="Arial" w:cs="Arial"/>
                <w:sz w:val="22"/>
                <w:szCs w:val="22"/>
              </w:rPr>
              <w:t xml:space="preserve">lead participants who </w:t>
            </w:r>
            <w:r w:rsidRPr="003A0A47">
              <w:rPr>
                <w:rFonts w:ascii="Arial" w:hAnsi="Arial" w:cs="Arial"/>
                <w:sz w:val="22"/>
                <w:szCs w:val="22"/>
              </w:rPr>
              <w:t>descend and ascend vertical pitches in caves using ladders, single pitch abseils, and single rope techniques. It includes the ability to belay other participants, self-belay, perform changeovers between systems, and use safety procedures and equipment suited to complex cave environments.</w:t>
            </w:r>
          </w:p>
          <w:p w14:paraId="1BD3ADDA" w14:textId="18DC22F0" w:rsidR="00880937" w:rsidRPr="003A0A47" w:rsidRDefault="00880937" w:rsidP="003A0A47">
            <w:pPr>
              <w:pStyle w:val="NoSpacing"/>
              <w:spacing w:line="360" w:lineRule="auto"/>
              <w:rPr>
                <w:rFonts w:ascii="Arial" w:hAnsi="Arial" w:cs="Arial"/>
                <w:sz w:val="22"/>
                <w:szCs w:val="22"/>
              </w:rPr>
            </w:pPr>
            <w:r w:rsidRPr="003A0A47">
              <w:rPr>
                <w:rFonts w:ascii="Arial" w:hAnsi="Arial" w:cs="Arial"/>
                <w:sz w:val="22"/>
                <w:szCs w:val="22"/>
              </w:rPr>
              <w:t>This unit applies to leaders, guides, or instructors, of organisations delivering outdoor recreation activities, who use these technical vertical caving skills when leading participants during caving activities. Leadership skills are addressed in complementary units.</w:t>
            </w:r>
          </w:p>
          <w:p w14:paraId="75E85C32" w14:textId="3B746A19" w:rsidR="002D1FE1" w:rsidRPr="004D68AA" w:rsidRDefault="00880937" w:rsidP="004D68AA">
            <w:pPr>
              <w:pStyle w:val="NoSpacing"/>
              <w:spacing w:line="360" w:lineRule="auto"/>
              <w:rPr>
                <w:rFonts w:ascii="Arial" w:hAnsi="Arial" w:cs="Arial"/>
                <w:sz w:val="22"/>
                <w:szCs w:val="22"/>
              </w:rPr>
            </w:pPr>
            <w:r w:rsidRPr="003A0A47">
              <w:rPr>
                <w:rFonts w:ascii="Arial" w:hAnsi="Arial" w:cs="Arial"/>
                <w:sz w:val="22"/>
                <w:szCs w:val="22"/>
              </w:rPr>
              <w:t xml:space="preserve">No occupational licensing, </w:t>
            </w:r>
            <w:r w:rsidR="1DFC2822" w:rsidRPr="003A0A47">
              <w:rPr>
                <w:rFonts w:ascii="Arial" w:hAnsi="Arial" w:cs="Arial"/>
                <w:sz w:val="22"/>
                <w:szCs w:val="22"/>
              </w:rPr>
              <w:t>certification,</w:t>
            </w:r>
            <w:r w:rsidRPr="003A0A47">
              <w:rPr>
                <w:rFonts w:ascii="Arial" w:hAnsi="Arial" w:cs="Arial"/>
                <w:sz w:val="22"/>
                <w:szCs w:val="22"/>
              </w:rPr>
              <w:t xml:space="preserve"> or specific legislative requirements apply to this unit at the time of publication.</w:t>
            </w:r>
            <w:r w:rsidR="00B75D6C" w:rsidRPr="003A0A47">
              <w:rPr>
                <w:rStyle w:val="eop"/>
                <w:rFonts w:ascii="Arial" w:eastAsiaTheme="majorEastAsia" w:hAnsi="Arial" w:cs="Arial"/>
                <w:sz w:val="22"/>
                <w:szCs w:val="22"/>
              </w:rPr>
              <w:t> </w:t>
            </w:r>
          </w:p>
        </w:tc>
      </w:tr>
      <w:tr w:rsidR="605F5DF8" w:rsidRPr="003A0A47" w14:paraId="60A8F5D2" w14:textId="77777777" w:rsidTr="002E587C">
        <w:trPr>
          <w:trHeight w:val="268"/>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6B5B86C7" w14:textId="3A02EF34" w:rsidR="605F5DF8" w:rsidRPr="003A0A47" w:rsidRDefault="605F5DF8" w:rsidP="003A0A47">
            <w:pPr>
              <w:pStyle w:val="NoSpacing"/>
              <w:spacing w:line="360" w:lineRule="auto"/>
              <w:rPr>
                <w:rFonts w:ascii="Arial" w:hAnsi="Arial" w:cs="Arial"/>
                <w:b/>
                <w:bCs/>
                <w:sz w:val="22"/>
                <w:szCs w:val="22"/>
                <w:lang w:val="en-AU"/>
              </w:rPr>
            </w:pPr>
            <w:r w:rsidRPr="003A0A47">
              <w:rPr>
                <w:rFonts w:ascii="Arial" w:hAnsi="Arial" w:cs="Arial"/>
                <w:b/>
                <w:bCs/>
                <w:sz w:val="22"/>
                <w:szCs w:val="22"/>
                <w:lang w:val="en-AU"/>
              </w:rPr>
              <w:t>Pre-requisite unit</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4CFEBCD" w14:textId="630B37DC" w:rsidR="605F5DF8" w:rsidRPr="003A0A47" w:rsidRDefault="4C21F776" w:rsidP="003A0A47">
            <w:pPr>
              <w:pStyle w:val="NoSpacing"/>
              <w:spacing w:line="360" w:lineRule="auto"/>
              <w:rPr>
                <w:rFonts w:ascii="Arial" w:hAnsi="Arial" w:cs="Arial"/>
                <w:sz w:val="22"/>
                <w:szCs w:val="22"/>
              </w:rPr>
            </w:pPr>
            <w:r w:rsidRPr="003A0A47">
              <w:rPr>
                <w:rFonts w:ascii="Arial" w:hAnsi="Arial" w:cs="Arial"/>
                <w:sz w:val="22"/>
                <w:szCs w:val="22"/>
                <w:lang w:val="en-AU"/>
              </w:rPr>
              <w:t>Nil</w:t>
            </w:r>
          </w:p>
        </w:tc>
      </w:tr>
      <w:tr w:rsidR="605F5DF8" w:rsidRPr="003A0A47" w14:paraId="64C066D1" w14:textId="77777777" w:rsidTr="002E587C">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007F64F" w14:textId="280E5DAE" w:rsidR="605F5DF8" w:rsidRPr="003A0A47" w:rsidRDefault="605F5DF8" w:rsidP="003A0A47">
            <w:pPr>
              <w:pStyle w:val="NoSpacing"/>
              <w:spacing w:line="360" w:lineRule="auto"/>
              <w:rPr>
                <w:rFonts w:ascii="Arial" w:hAnsi="Arial" w:cs="Arial"/>
                <w:b/>
                <w:bCs/>
                <w:sz w:val="22"/>
                <w:szCs w:val="22"/>
              </w:rPr>
            </w:pPr>
            <w:r w:rsidRPr="003A0A47">
              <w:rPr>
                <w:rFonts w:ascii="Arial" w:hAnsi="Arial" w:cs="Arial"/>
                <w:b/>
                <w:bCs/>
                <w:sz w:val="22"/>
                <w:szCs w:val="22"/>
                <w:lang w:val="en-AU"/>
              </w:rPr>
              <w:t>Competency field</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2CEF92A" w14:textId="0927A780" w:rsidR="605F5DF8" w:rsidRPr="003A0A47" w:rsidRDefault="004E1BAE" w:rsidP="003A0A47">
            <w:pPr>
              <w:pStyle w:val="NoSpacing"/>
              <w:spacing w:line="360" w:lineRule="auto"/>
              <w:rPr>
                <w:rFonts w:ascii="Arial" w:hAnsi="Arial" w:cs="Arial"/>
                <w:sz w:val="22"/>
                <w:szCs w:val="22"/>
              </w:rPr>
            </w:pPr>
            <w:r w:rsidRPr="003A0A47">
              <w:rPr>
                <w:rFonts w:ascii="Arial" w:hAnsi="Arial" w:cs="Arial"/>
                <w:sz w:val="22"/>
                <w:szCs w:val="22"/>
                <w:lang w:val="en-AU"/>
              </w:rPr>
              <w:t>C</w:t>
            </w:r>
            <w:r w:rsidR="008B2FE8" w:rsidRPr="003A0A47">
              <w:rPr>
                <w:rFonts w:ascii="Arial" w:hAnsi="Arial" w:cs="Arial"/>
                <w:sz w:val="22"/>
                <w:szCs w:val="22"/>
                <w:lang w:val="en-AU"/>
              </w:rPr>
              <w:t>aving</w:t>
            </w:r>
          </w:p>
        </w:tc>
      </w:tr>
      <w:tr w:rsidR="605F5DF8" w:rsidRPr="003A0A47" w14:paraId="61B0ABCB" w14:textId="77777777" w:rsidTr="002E587C">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2B1AE28" w14:textId="24CF3F9E" w:rsidR="605F5DF8" w:rsidRPr="003A0A47" w:rsidRDefault="605F5DF8" w:rsidP="003A0A47">
            <w:pPr>
              <w:pStyle w:val="NoSpacing"/>
              <w:spacing w:line="360" w:lineRule="auto"/>
              <w:rPr>
                <w:rFonts w:ascii="Arial" w:hAnsi="Arial" w:cs="Arial"/>
                <w:b/>
                <w:bCs/>
                <w:sz w:val="22"/>
                <w:szCs w:val="22"/>
              </w:rPr>
            </w:pPr>
            <w:r w:rsidRPr="003A0A47">
              <w:rPr>
                <w:rFonts w:ascii="Arial" w:hAnsi="Arial" w:cs="Arial"/>
                <w:b/>
                <w:bCs/>
                <w:sz w:val="22"/>
                <w:szCs w:val="22"/>
                <w:lang w:val="en-AU"/>
              </w:rPr>
              <w:t>Unit sector</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4A0A0FD" w14:textId="3AD6FAF4" w:rsidR="605F5DF8" w:rsidRPr="003A0A47" w:rsidRDefault="7A7ECCDB" w:rsidP="003A0A47">
            <w:pPr>
              <w:pStyle w:val="NoSpacing"/>
              <w:spacing w:line="360" w:lineRule="auto"/>
              <w:rPr>
                <w:rFonts w:ascii="Arial" w:hAnsi="Arial" w:cs="Arial"/>
                <w:sz w:val="22"/>
                <w:szCs w:val="22"/>
              </w:rPr>
            </w:pPr>
            <w:r w:rsidRPr="003A0A47">
              <w:rPr>
                <w:rFonts w:ascii="Arial" w:hAnsi="Arial" w:cs="Arial"/>
                <w:sz w:val="22"/>
                <w:szCs w:val="22"/>
                <w:lang w:val="en-AU"/>
              </w:rPr>
              <w:t>Outdoor Recreation</w:t>
            </w:r>
          </w:p>
        </w:tc>
      </w:tr>
      <w:tr w:rsidR="605F5DF8" w:rsidRPr="003A0A47" w14:paraId="6DB3ACD1" w14:textId="77777777" w:rsidTr="002E587C">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69E04FA9" w14:textId="687F3095" w:rsidR="605F5DF8" w:rsidRPr="003A0A47" w:rsidRDefault="605F5DF8" w:rsidP="003A0A47">
            <w:pPr>
              <w:pStyle w:val="NoSpacing"/>
              <w:spacing w:line="360" w:lineRule="auto"/>
              <w:rPr>
                <w:rFonts w:ascii="Arial" w:hAnsi="Arial" w:cs="Arial"/>
                <w:b/>
                <w:bCs/>
                <w:sz w:val="22"/>
                <w:szCs w:val="22"/>
              </w:rPr>
            </w:pPr>
            <w:r w:rsidRPr="003A0A47">
              <w:rPr>
                <w:rFonts w:ascii="Arial" w:hAnsi="Arial" w:cs="Arial"/>
                <w:b/>
                <w:bCs/>
                <w:sz w:val="22"/>
                <w:szCs w:val="22"/>
                <w:lang w:val="en-AU"/>
              </w:rPr>
              <w:t>Elements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7FF45061" w14:textId="6365D4E9" w:rsidR="605F5DF8" w:rsidRPr="003A0A47" w:rsidRDefault="605F5DF8" w:rsidP="003A0A47">
            <w:pPr>
              <w:pStyle w:val="NoSpacing"/>
              <w:spacing w:line="360" w:lineRule="auto"/>
              <w:rPr>
                <w:rFonts w:ascii="Arial" w:hAnsi="Arial" w:cs="Arial"/>
                <w:sz w:val="22"/>
                <w:szCs w:val="22"/>
              </w:rPr>
            </w:pPr>
            <w:r w:rsidRPr="003A0A47">
              <w:rPr>
                <w:rFonts w:ascii="Arial" w:hAnsi="Arial" w:cs="Arial"/>
                <w:sz w:val="22"/>
                <w:szCs w:val="22"/>
                <w:lang w:val="en-AU"/>
              </w:rPr>
              <w:t>Performance criteria</w:t>
            </w:r>
          </w:p>
        </w:tc>
      </w:tr>
      <w:tr w:rsidR="00FD7F64" w:rsidRPr="003A0A47" w14:paraId="1D3B24C2" w14:textId="77777777" w:rsidTr="002E587C">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7C621B91" w14:textId="1926528C" w:rsidR="00FD7F64" w:rsidRPr="003A0A47" w:rsidRDefault="00FD7F64" w:rsidP="003A0A47">
            <w:pPr>
              <w:pStyle w:val="NoSpacing"/>
              <w:spacing w:line="360" w:lineRule="auto"/>
              <w:rPr>
                <w:rFonts w:ascii="Arial" w:hAnsi="Arial" w:cs="Arial"/>
                <w:sz w:val="22"/>
                <w:szCs w:val="22"/>
                <w:lang w:val="en-AU"/>
              </w:rPr>
            </w:pPr>
            <w:r w:rsidRPr="003A0A47">
              <w:rPr>
                <w:rFonts w:ascii="Arial" w:hAnsi="Arial" w:cs="Arial"/>
                <w:sz w:val="22"/>
                <w:szCs w:val="22"/>
                <w:lang w:val="en-AU"/>
              </w:rPr>
              <w:t xml:space="preserve">1. </w:t>
            </w:r>
            <w:r w:rsidR="009667DF" w:rsidRPr="003A0A47">
              <w:rPr>
                <w:rFonts w:ascii="Arial" w:hAnsi="Arial" w:cs="Arial"/>
                <w:sz w:val="22"/>
                <w:szCs w:val="22"/>
              </w:rPr>
              <w:t>Prepare for vertical caving activities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99647BF" w14:textId="7B3C123E" w:rsidR="006A05C5" w:rsidRPr="003A0A47" w:rsidRDefault="009667DF" w:rsidP="003A0A47">
            <w:pPr>
              <w:pStyle w:val="NoSpacing"/>
              <w:spacing w:line="360" w:lineRule="auto"/>
              <w:rPr>
                <w:rFonts w:ascii="Arial" w:hAnsi="Arial" w:cs="Arial"/>
                <w:sz w:val="22"/>
                <w:szCs w:val="22"/>
              </w:rPr>
            </w:pPr>
            <w:r w:rsidRPr="003A0A47">
              <w:rPr>
                <w:rFonts w:ascii="Arial" w:hAnsi="Arial" w:cs="Arial"/>
                <w:sz w:val="22"/>
                <w:szCs w:val="22"/>
              </w:rPr>
              <w:t>1.1 Select clothing, footwear and personal protective equipment suitable for the activity and environmental conditions</w:t>
            </w:r>
            <w:r w:rsidRPr="003A0A47">
              <w:rPr>
                <w:rFonts w:ascii="Arial" w:hAnsi="Arial" w:cs="Arial"/>
                <w:sz w:val="22"/>
                <w:szCs w:val="22"/>
              </w:rPr>
              <w:br/>
              <w:t xml:space="preserve">1.2 </w:t>
            </w:r>
            <w:r w:rsidR="7D0F79A1" w:rsidRPr="003A0A47">
              <w:rPr>
                <w:rFonts w:ascii="Arial" w:hAnsi="Arial" w:cs="Arial"/>
                <w:sz w:val="22"/>
                <w:szCs w:val="22"/>
              </w:rPr>
              <w:t xml:space="preserve">Describe </w:t>
            </w:r>
            <w:r w:rsidRPr="003A0A47">
              <w:rPr>
                <w:rFonts w:ascii="Arial" w:hAnsi="Arial" w:cs="Arial"/>
                <w:sz w:val="22"/>
                <w:szCs w:val="22"/>
              </w:rPr>
              <w:t>organisational safety and emergency response procedures</w:t>
            </w:r>
            <w:r w:rsidR="008F6EB2" w:rsidRPr="003A0A47">
              <w:rPr>
                <w:rFonts w:ascii="Arial" w:hAnsi="Arial" w:cs="Arial"/>
                <w:sz w:val="22"/>
                <w:szCs w:val="22"/>
              </w:rPr>
              <w:t xml:space="preserve"> with </w:t>
            </w:r>
            <w:r w:rsidR="62D1A856" w:rsidRPr="003A0A47">
              <w:rPr>
                <w:rFonts w:ascii="Arial" w:hAnsi="Arial" w:cs="Arial"/>
                <w:sz w:val="22"/>
                <w:szCs w:val="22"/>
              </w:rPr>
              <w:t>participants</w:t>
            </w:r>
            <w:r w:rsidRPr="003A0A47">
              <w:rPr>
                <w:rFonts w:ascii="Arial" w:hAnsi="Arial" w:cs="Arial"/>
                <w:sz w:val="22"/>
                <w:szCs w:val="22"/>
              </w:rPr>
              <w:br/>
              <w:t>1.3 Confirm communication protocols between climber/abseiler and belayer</w:t>
            </w:r>
            <w:r w:rsidRPr="003A0A47">
              <w:rPr>
                <w:rFonts w:ascii="Arial" w:hAnsi="Arial" w:cs="Arial"/>
                <w:sz w:val="22"/>
                <w:szCs w:val="22"/>
              </w:rPr>
              <w:br/>
              <w:t xml:space="preserve">1.4 </w:t>
            </w:r>
            <w:r w:rsidR="00D4439D" w:rsidRPr="003A0A47">
              <w:rPr>
                <w:rFonts w:ascii="Arial" w:hAnsi="Arial" w:cs="Arial"/>
                <w:sz w:val="22"/>
                <w:szCs w:val="22"/>
              </w:rPr>
              <w:t>Describe</w:t>
            </w:r>
            <w:r w:rsidRPr="003A0A47">
              <w:rPr>
                <w:rFonts w:ascii="Arial" w:hAnsi="Arial" w:cs="Arial"/>
                <w:sz w:val="22"/>
                <w:szCs w:val="22"/>
              </w:rPr>
              <w:t xml:space="preserve"> route descriptions and identify the location of ladders, ropes, anchors and abseil lines in relation to natural features and hazards</w:t>
            </w:r>
            <w:r w:rsidRPr="003A0A47">
              <w:rPr>
                <w:rFonts w:ascii="Arial" w:hAnsi="Arial" w:cs="Arial"/>
                <w:sz w:val="22"/>
                <w:szCs w:val="22"/>
              </w:rPr>
              <w:br/>
              <w:t>1.5 Set up, attach and adjust belay, abseil and single rope equipment; tie knots suitable for the established belay system</w:t>
            </w:r>
            <w:r w:rsidRPr="003A0A47">
              <w:rPr>
                <w:rFonts w:ascii="Arial" w:hAnsi="Arial" w:cs="Arial"/>
                <w:sz w:val="22"/>
                <w:szCs w:val="22"/>
              </w:rPr>
              <w:br/>
              <w:t xml:space="preserve">1.6 Complete safety checks of personal and group equipment </w:t>
            </w:r>
          </w:p>
        </w:tc>
      </w:tr>
      <w:tr w:rsidR="00FD7F64" w:rsidRPr="003A0A47" w14:paraId="28A16DFE" w14:textId="77777777" w:rsidTr="002E587C">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BA31D50" w14:textId="7FD51D11" w:rsidR="00FD7F64" w:rsidRPr="003A0A47" w:rsidRDefault="007B24FF" w:rsidP="003A0A47">
            <w:pPr>
              <w:pStyle w:val="NoSpacing"/>
              <w:spacing w:line="360" w:lineRule="auto"/>
              <w:rPr>
                <w:rFonts w:ascii="Arial" w:hAnsi="Arial" w:cs="Arial"/>
                <w:sz w:val="22"/>
                <w:szCs w:val="22"/>
                <w:lang w:val="en-AU"/>
              </w:rPr>
            </w:pPr>
            <w:r w:rsidRPr="003A0A47">
              <w:rPr>
                <w:rFonts w:ascii="Arial" w:hAnsi="Arial" w:cs="Arial"/>
                <w:sz w:val="22"/>
                <w:szCs w:val="22"/>
                <w:lang w:val="en-AU"/>
              </w:rPr>
              <w:lastRenderedPageBreak/>
              <w:t>2</w:t>
            </w:r>
            <w:r w:rsidR="00FD7F64" w:rsidRPr="003A0A47">
              <w:rPr>
                <w:rFonts w:ascii="Arial" w:hAnsi="Arial" w:cs="Arial"/>
                <w:sz w:val="22"/>
                <w:szCs w:val="22"/>
                <w:lang w:val="en-AU"/>
              </w:rPr>
              <w:t>.</w:t>
            </w:r>
            <w:r w:rsidR="1EBBE8D2" w:rsidRPr="003A0A47">
              <w:rPr>
                <w:rFonts w:ascii="Arial" w:hAnsi="Arial" w:cs="Arial"/>
                <w:sz w:val="22"/>
                <w:szCs w:val="22"/>
                <w:lang w:val="en-AU"/>
              </w:rPr>
              <w:t xml:space="preserve"> Lead vertical movement using ladders, abseils and single rope techniques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6B2049B3" w14:textId="44C9A0DB" w:rsidR="00FD7F64" w:rsidRPr="003A0A47" w:rsidRDefault="1EBBE8D2" w:rsidP="003A0A47">
            <w:pPr>
              <w:pStyle w:val="NoSpacing"/>
              <w:spacing w:line="360" w:lineRule="auto"/>
              <w:rPr>
                <w:rFonts w:ascii="Arial" w:hAnsi="Arial" w:cs="Arial"/>
                <w:sz w:val="22"/>
                <w:szCs w:val="22"/>
                <w:lang w:val="en-AU"/>
              </w:rPr>
            </w:pPr>
            <w:r w:rsidRPr="003A0A47">
              <w:rPr>
                <w:rFonts w:ascii="Arial" w:hAnsi="Arial" w:cs="Arial"/>
                <w:sz w:val="22"/>
                <w:szCs w:val="22"/>
              </w:rPr>
              <w:t xml:space="preserve">2.1 </w:t>
            </w:r>
            <w:r w:rsidR="28FB77FA" w:rsidRPr="003A0A47">
              <w:rPr>
                <w:rFonts w:ascii="Arial" w:hAnsi="Arial" w:cs="Arial"/>
                <w:sz w:val="22"/>
                <w:szCs w:val="22"/>
              </w:rPr>
              <w:t>Explain planned objectives; communicate instructions and information about activity in a manner appropriate to participants</w:t>
            </w:r>
          </w:p>
          <w:p w14:paraId="1BA8751C" w14:textId="3F02EC64" w:rsidR="00FD7F64" w:rsidRPr="003A0A47" w:rsidRDefault="28FB77FA" w:rsidP="003A0A47">
            <w:pPr>
              <w:pStyle w:val="NoSpacing"/>
              <w:spacing w:line="360" w:lineRule="auto"/>
              <w:rPr>
                <w:rFonts w:ascii="Arial" w:hAnsi="Arial" w:cs="Arial"/>
                <w:sz w:val="22"/>
                <w:szCs w:val="22"/>
              </w:rPr>
            </w:pPr>
            <w:r w:rsidRPr="003A0A47">
              <w:rPr>
                <w:rFonts w:ascii="Arial" w:hAnsi="Arial" w:cs="Arial"/>
                <w:sz w:val="22"/>
                <w:szCs w:val="22"/>
              </w:rPr>
              <w:t>2.2 Demonstrate</w:t>
            </w:r>
            <w:r w:rsidR="2322A2F6" w:rsidRPr="003A0A47">
              <w:rPr>
                <w:rFonts w:ascii="Arial" w:hAnsi="Arial" w:cs="Arial"/>
                <w:sz w:val="22"/>
                <w:szCs w:val="22"/>
              </w:rPr>
              <w:t xml:space="preserve"> and describe</w:t>
            </w:r>
            <w:r w:rsidRPr="003A0A47">
              <w:rPr>
                <w:rFonts w:ascii="Arial" w:hAnsi="Arial" w:cs="Arial"/>
                <w:sz w:val="22"/>
                <w:szCs w:val="22"/>
              </w:rPr>
              <w:t xml:space="preserve"> </w:t>
            </w:r>
            <w:r w:rsidR="1EBBE8D2" w:rsidRPr="003A0A47">
              <w:rPr>
                <w:rFonts w:ascii="Arial" w:hAnsi="Arial" w:cs="Arial"/>
                <w:sz w:val="22"/>
                <w:szCs w:val="22"/>
              </w:rPr>
              <w:t>descend</w:t>
            </w:r>
            <w:r w:rsidR="3C769C9B" w:rsidRPr="003A0A47">
              <w:rPr>
                <w:rFonts w:ascii="Arial" w:hAnsi="Arial" w:cs="Arial"/>
                <w:sz w:val="22"/>
                <w:szCs w:val="22"/>
              </w:rPr>
              <w:t>ing</w:t>
            </w:r>
            <w:r w:rsidR="1EBBE8D2" w:rsidRPr="003A0A47">
              <w:rPr>
                <w:rFonts w:ascii="Arial" w:hAnsi="Arial" w:cs="Arial"/>
                <w:sz w:val="22"/>
                <w:szCs w:val="22"/>
              </w:rPr>
              <w:t xml:space="preserve"> and ascend</w:t>
            </w:r>
            <w:r w:rsidR="28241CE3" w:rsidRPr="003A0A47">
              <w:rPr>
                <w:rFonts w:ascii="Arial" w:hAnsi="Arial" w:cs="Arial"/>
                <w:sz w:val="22"/>
                <w:szCs w:val="22"/>
              </w:rPr>
              <w:t>ing</w:t>
            </w:r>
            <w:r w:rsidR="1EBBE8D2" w:rsidRPr="003A0A47">
              <w:rPr>
                <w:rFonts w:ascii="Arial" w:hAnsi="Arial" w:cs="Arial"/>
                <w:sz w:val="22"/>
                <w:szCs w:val="22"/>
              </w:rPr>
              <w:t xml:space="preserve"> ladders and single ropes using fluent laddering and abseiling techniques</w:t>
            </w:r>
            <w:r w:rsidR="0027259A" w:rsidRPr="003A0A47">
              <w:rPr>
                <w:rFonts w:ascii="Arial" w:hAnsi="Arial" w:cs="Arial"/>
                <w:sz w:val="22"/>
                <w:szCs w:val="22"/>
              </w:rPr>
              <w:br/>
            </w:r>
            <w:r w:rsidR="1EBBE8D2" w:rsidRPr="003A0A47">
              <w:rPr>
                <w:rFonts w:ascii="Arial" w:hAnsi="Arial" w:cs="Arial"/>
                <w:sz w:val="22"/>
                <w:szCs w:val="22"/>
              </w:rPr>
              <w:t>2.</w:t>
            </w:r>
            <w:r w:rsidR="2B6481A2" w:rsidRPr="003A0A47">
              <w:rPr>
                <w:rFonts w:ascii="Arial" w:hAnsi="Arial" w:cs="Arial"/>
                <w:sz w:val="22"/>
                <w:szCs w:val="22"/>
              </w:rPr>
              <w:t>3</w:t>
            </w:r>
            <w:r w:rsidR="1EBBE8D2" w:rsidRPr="003A0A47">
              <w:rPr>
                <w:rFonts w:ascii="Arial" w:hAnsi="Arial" w:cs="Arial"/>
                <w:sz w:val="22"/>
                <w:szCs w:val="22"/>
              </w:rPr>
              <w:t xml:space="preserve"> Demonstrate</w:t>
            </w:r>
            <w:r w:rsidR="1056542A" w:rsidRPr="003A0A47">
              <w:rPr>
                <w:rFonts w:ascii="Arial" w:hAnsi="Arial" w:cs="Arial"/>
                <w:sz w:val="22"/>
                <w:szCs w:val="22"/>
              </w:rPr>
              <w:t xml:space="preserve"> a</w:t>
            </w:r>
            <w:r w:rsidR="629D4FBF" w:rsidRPr="003A0A47">
              <w:rPr>
                <w:rFonts w:ascii="Arial" w:hAnsi="Arial" w:cs="Arial"/>
                <w:sz w:val="22"/>
                <w:szCs w:val="22"/>
              </w:rPr>
              <w:t>n</w:t>
            </w:r>
            <w:r w:rsidR="1056542A" w:rsidRPr="003A0A47">
              <w:rPr>
                <w:rFonts w:ascii="Arial" w:hAnsi="Arial" w:cs="Arial"/>
                <w:sz w:val="22"/>
                <w:szCs w:val="22"/>
              </w:rPr>
              <w:t>d describe</w:t>
            </w:r>
            <w:r w:rsidR="1EBBE8D2" w:rsidRPr="003A0A47">
              <w:rPr>
                <w:rFonts w:ascii="Arial" w:hAnsi="Arial" w:cs="Arial"/>
                <w:sz w:val="22"/>
                <w:szCs w:val="22"/>
              </w:rPr>
              <w:t xml:space="preserve"> use of abseiling techniques to descend single pitches in a controlled manner</w:t>
            </w:r>
            <w:r w:rsidR="0027259A" w:rsidRPr="003A0A47">
              <w:rPr>
                <w:rFonts w:ascii="Arial" w:hAnsi="Arial" w:cs="Arial"/>
                <w:sz w:val="22"/>
                <w:szCs w:val="22"/>
              </w:rPr>
              <w:br/>
            </w:r>
            <w:r w:rsidR="1EBBE8D2" w:rsidRPr="003A0A47">
              <w:rPr>
                <w:rFonts w:ascii="Arial" w:hAnsi="Arial" w:cs="Arial"/>
                <w:sz w:val="22"/>
                <w:szCs w:val="22"/>
              </w:rPr>
              <w:t>2.</w:t>
            </w:r>
            <w:r w:rsidR="1386CCD9" w:rsidRPr="003A0A47">
              <w:rPr>
                <w:rFonts w:ascii="Arial" w:hAnsi="Arial" w:cs="Arial"/>
                <w:sz w:val="22"/>
                <w:szCs w:val="22"/>
              </w:rPr>
              <w:t>4</w:t>
            </w:r>
            <w:r w:rsidR="1EBBE8D2" w:rsidRPr="003A0A47">
              <w:rPr>
                <w:rFonts w:ascii="Arial" w:hAnsi="Arial" w:cs="Arial"/>
                <w:sz w:val="22"/>
                <w:szCs w:val="22"/>
              </w:rPr>
              <w:t xml:space="preserve"> Support participants to perform changeovers between descending and ascending techniques, and between different vertical systems</w:t>
            </w:r>
            <w:r w:rsidR="0027259A" w:rsidRPr="003A0A47">
              <w:rPr>
                <w:rFonts w:ascii="Arial" w:hAnsi="Arial" w:cs="Arial"/>
                <w:sz w:val="22"/>
                <w:szCs w:val="22"/>
              </w:rPr>
              <w:br/>
            </w:r>
            <w:r w:rsidR="1EBBE8D2" w:rsidRPr="003A0A47">
              <w:rPr>
                <w:rFonts w:ascii="Arial" w:hAnsi="Arial" w:cs="Arial"/>
                <w:sz w:val="22"/>
                <w:szCs w:val="22"/>
              </w:rPr>
              <w:t>2.</w:t>
            </w:r>
            <w:r w:rsidR="0E783B23" w:rsidRPr="003A0A47">
              <w:rPr>
                <w:rFonts w:ascii="Arial" w:hAnsi="Arial" w:cs="Arial"/>
                <w:sz w:val="22"/>
                <w:szCs w:val="22"/>
              </w:rPr>
              <w:t>5</w:t>
            </w:r>
            <w:r w:rsidR="1EBBE8D2" w:rsidRPr="003A0A47">
              <w:rPr>
                <w:rFonts w:ascii="Arial" w:hAnsi="Arial" w:cs="Arial"/>
                <w:sz w:val="22"/>
                <w:szCs w:val="22"/>
              </w:rPr>
              <w:t xml:space="preserve"> Monitor and assist participants to safely negotiate obstacles, hazards, and environmental conditions</w:t>
            </w:r>
            <w:r w:rsidR="0027259A" w:rsidRPr="003A0A47">
              <w:rPr>
                <w:rFonts w:ascii="Arial" w:hAnsi="Arial" w:cs="Arial"/>
                <w:sz w:val="22"/>
                <w:szCs w:val="22"/>
              </w:rPr>
              <w:br/>
            </w:r>
            <w:r w:rsidR="1EBBE8D2" w:rsidRPr="003A0A47">
              <w:rPr>
                <w:rFonts w:ascii="Arial" w:hAnsi="Arial" w:cs="Arial"/>
                <w:sz w:val="22"/>
                <w:szCs w:val="22"/>
              </w:rPr>
              <w:t>2.</w:t>
            </w:r>
            <w:r w:rsidR="4E9A176A" w:rsidRPr="003A0A47">
              <w:rPr>
                <w:rFonts w:ascii="Arial" w:hAnsi="Arial" w:cs="Arial"/>
                <w:sz w:val="22"/>
                <w:szCs w:val="22"/>
              </w:rPr>
              <w:t>6</w:t>
            </w:r>
            <w:r w:rsidR="1EBBE8D2" w:rsidRPr="003A0A47">
              <w:rPr>
                <w:rFonts w:ascii="Arial" w:hAnsi="Arial" w:cs="Arial"/>
                <w:sz w:val="22"/>
                <w:szCs w:val="22"/>
              </w:rPr>
              <w:t xml:space="preserve"> Instruct and model techniques for resting on ladders and ropes to manage fatigue</w:t>
            </w:r>
            <w:r w:rsidR="0027259A" w:rsidRPr="003A0A47">
              <w:rPr>
                <w:rFonts w:ascii="Arial" w:hAnsi="Arial" w:cs="Arial"/>
                <w:sz w:val="22"/>
                <w:szCs w:val="22"/>
              </w:rPr>
              <w:br/>
            </w:r>
            <w:r w:rsidR="1EBBE8D2" w:rsidRPr="003A0A47">
              <w:rPr>
                <w:rFonts w:ascii="Arial" w:hAnsi="Arial" w:cs="Arial"/>
                <w:sz w:val="22"/>
                <w:szCs w:val="22"/>
              </w:rPr>
              <w:t>2.</w:t>
            </w:r>
            <w:r w:rsidR="342274A3" w:rsidRPr="003A0A47">
              <w:rPr>
                <w:rFonts w:ascii="Arial" w:hAnsi="Arial" w:cs="Arial"/>
                <w:sz w:val="22"/>
                <w:szCs w:val="22"/>
              </w:rPr>
              <w:t>7</w:t>
            </w:r>
            <w:r w:rsidR="1EBBE8D2" w:rsidRPr="003A0A47">
              <w:rPr>
                <w:rFonts w:ascii="Arial" w:hAnsi="Arial" w:cs="Arial"/>
                <w:sz w:val="22"/>
                <w:szCs w:val="22"/>
              </w:rPr>
              <w:t xml:space="preserve"> Guide participants to apply methods that minimise damage to equipment and the cave environment</w:t>
            </w:r>
          </w:p>
        </w:tc>
      </w:tr>
      <w:tr w:rsidR="00FD7F64" w:rsidRPr="003A0A47" w14:paraId="513D03CC" w14:textId="77777777" w:rsidTr="002E587C">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C4050C3" w14:textId="11C7FB33" w:rsidR="00FD7F64" w:rsidRPr="003A0A47" w:rsidRDefault="007B24FF" w:rsidP="003A0A47">
            <w:pPr>
              <w:pStyle w:val="NoSpacing"/>
              <w:spacing w:line="360" w:lineRule="auto"/>
              <w:rPr>
                <w:rFonts w:ascii="Arial" w:hAnsi="Arial" w:cs="Arial"/>
                <w:sz w:val="22"/>
                <w:szCs w:val="22"/>
                <w:lang w:val="en-AU"/>
              </w:rPr>
            </w:pPr>
            <w:r w:rsidRPr="003A0A47">
              <w:rPr>
                <w:rFonts w:ascii="Arial" w:hAnsi="Arial" w:cs="Arial"/>
                <w:sz w:val="22"/>
                <w:szCs w:val="22"/>
                <w:lang w:val="en-AU"/>
              </w:rPr>
              <w:t>3</w:t>
            </w:r>
            <w:r w:rsidR="00FD7F64" w:rsidRPr="003A0A47">
              <w:rPr>
                <w:rFonts w:ascii="Arial" w:hAnsi="Arial" w:cs="Arial"/>
                <w:sz w:val="22"/>
                <w:szCs w:val="22"/>
                <w:lang w:val="en-AU"/>
              </w:rPr>
              <w:t>.</w:t>
            </w:r>
            <w:r w:rsidR="00214AB7" w:rsidRPr="003A0A47">
              <w:rPr>
                <w:rFonts w:ascii="Arial" w:hAnsi="Arial" w:cs="Arial"/>
                <w:sz w:val="22"/>
                <w:szCs w:val="22"/>
                <w:lang w:val="en-AU"/>
              </w:rPr>
              <w:t xml:space="preserve"> </w:t>
            </w:r>
            <w:r w:rsidR="00451115" w:rsidRPr="003A0A47">
              <w:rPr>
                <w:rFonts w:ascii="Arial" w:hAnsi="Arial" w:cs="Arial"/>
                <w:sz w:val="22"/>
                <w:szCs w:val="22"/>
              </w:rPr>
              <w:t>Belay and manage participants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EC896F3" w14:textId="0DBEF03D" w:rsidR="001613AF" w:rsidRPr="003A0A47" w:rsidRDefault="001613AF" w:rsidP="003A0A47">
            <w:pPr>
              <w:pStyle w:val="NoSpacing"/>
              <w:spacing w:line="360" w:lineRule="auto"/>
              <w:rPr>
                <w:rFonts w:ascii="Arial" w:hAnsi="Arial" w:cs="Arial"/>
                <w:sz w:val="22"/>
                <w:szCs w:val="22"/>
              </w:rPr>
            </w:pPr>
            <w:r w:rsidRPr="003A0A47">
              <w:rPr>
                <w:rFonts w:ascii="Arial" w:hAnsi="Arial" w:cs="Arial"/>
                <w:sz w:val="22"/>
                <w:szCs w:val="22"/>
              </w:rPr>
              <w:t>3.1 Establish safe belaying position and connect self to anchor points</w:t>
            </w:r>
          </w:p>
          <w:p w14:paraId="6053BAFF" w14:textId="7112FE31" w:rsidR="001613AF" w:rsidRPr="003A0A47" w:rsidRDefault="001613AF" w:rsidP="003A0A47">
            <w:pPr>
              <w:pStyle w:val="NoSpacing"/>
              <w:spacing w:line="360" w:lineRule="auto"/>
              <w:rPr>
                <w:rFonts w:ascii="Arial" w:hAnsi="Arial" w:cs="Arial"/>
                <w:sz w:val="22"/>
                <w:szCs w:val="22"/>
              </w:rPr>
            </w:pPr>
            <w:r w:rsidRPr="003A0A47">
              <w:rPr>
                <w:rFonts w:ascii="Arial" w:hAnsi="Arial" w:cs="Arial"/>
                <w:sz w:val="22"/>
                <w:szCs w:val="22"/>
              </w:rPr>
              <w:t>3.2 Maintain appropriate rope tension to support climbers/abseilers while ensuring freedom of movement</w:t>
            </w:r>
          </w:p>
          <w:p w14:paraId="0739B6DC" w14:textId="455DC4A1" w:rsidR="001613AF" w:rsidRPr="003A0A47" w:rsidRDefault="001613AF" w:rsidP="003A0A47">
            <w:pPr>
              <w:pStyle w:val="NoSpacing"/>
              <w:spacing w:line="360" w:lineRule="auto"/>
              <w:rPr>
                <w:rFonts w:ascii="Arial" w:hAnsi="Arial" w:cs="Arial"/>
                <w:sz w:val="22"/>
                <w:szCs w:val="22"/>
              </w:rPr>
            </w:pPr>
            <w:r w:rsidRPr="003A0A47">
              <w:rPr>
                <w:rFonts w:ascii="Arial" w:hAnsi="Arial" w:cs="Arial"/>
                <w:sz w:val="22"/>
                <w:szCs w:val="22"/>
              </w:rPr>
              <w:t xml:space="preserve">3.3 Arrest falls using techniques suitable for the belay device </w:t>
            </w:r>
          </w:p>
          <w:p w14:paraId="4C28D0D1" w14:textId="63A62ABE" w:rsidR="001613AF" w:rsidRPr="003A0A47" w:rsidRDefault="001613AF" w:rsidP="003A0A47">
            <w:pPr>
              <w:pStyle w:val="NoSpacing"/>
              <w:spacing w:line="360" w:lineRule="auto"/>
              <w:rPr>
                <w:rFonts w:ascii="Arial" w:hAnsi="Arial" w:cs="Arial"/>
                <w:sz w:val="22"/>
                <w:szCs w:val="22"/>
              </w:rPr>
            </w:pPr>
            <w:r w:rsidRPr="003A0A47">
              <w:rPr>
                <w:rFonts w:ascii="Arial" w:hAnsi="Arial" w:cs="Arial"/>
                <w:sz w:val="22"/>
                <w:szCs w:val="22"/>
              </w:rPr>
              <w:t>3.4 Secure climbers/abseilers using tie-off techniques and release them to continue</w:t>
            </w:r>
          </w:p>
          <w:p w14:paraId="2A671FD5" w14:textId="78C298E8" w:rsidR="00D94841" w:rsidRPr="003A0A47" w:rsidRDefault="001613AF" w:rsidP="003A0A47">
            <w:pPr>
              <w:pStyle w:val="NoSpacing"/>
              <w:spacing w:line="360" w:lineRule="auto"/>
              <w:rPr>
                <w:rFonts w:ascii="Arial" w:hAnsi="Arial" w:cs="Arial"/>
                <w:sz w:val="22"/>
                <w:szCs w:val="22"/>
              </w:rPr>
            </w:pPr>
            <w:r w:rsidRPr="003A0A47">
              <w:rPr>
                <w:rFonts w:ascii="Arial" w:hAnsi="Arial" w:cs="Arial"/>
                <w:sz w:val="22"/>
                <w:szCs w:val="22"/>
              </w:rPr>
              <w:t>3.5 Maintain continuous and clear communication with climbers/abseilers</w:t>
            </w:r>
          </w:p>
        </w:tc>
      </w:tr>
      <w:tr w:rsidR="1D7A02FF" w:rsidRPr="003A0A47" w14:paraId="30A8708B" w14:textId="77777777" w:rsidTr="002E587C">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82C333E" w14:textId="790E1D6B" w:rsidR="0AE6B3B2" w:rsidRPr="003A0A47" w:rsidRDefault="007B24FF" w:rsidP="003A0A47">
            <w:pPr>
              <w:pStyle w:val="NoSpacing"/>
              <w:spacing w:line="360" w:lineRule="auto"/>
              <w:rPr>
                <w:rFonts w:ascii="Arial" w:hAnsi="Arial" w:cs="Arial"/>
                <w:sz w:val="22"/>
                <w:szCs w:val="22"/>
                <w:lang w:val="en-AU"/>
              </w:rPr>
            </w:pPr>
            <w:r w:rsidRPr="003A0A47">
              <w:rPr>
                <w:rFonts w:ascii="Arial" w:hAnsi="Arial" w:cs="Arial"/>
                <w:sz w:val="22"/>
                <w:szCs w:val="22"/>
                <w:lang w:val="en-AU"/>
              </w:rPr>
              <w:t>4</w:t>
            </w:r>
            <w:r w:rsidR="00505E02" w:rsidRPr="003A0A47">
              <w:rPr>
                <w:rFonts w:ascii="Arial" w:hAnsi="Arial" w:cs="Arial"/>
                <w:sz w:val="22"/>
                <w:szCs w:val="22"/>
                <w:lang w:val="en-AU"/>
              </w:rPr>
              <w:t>.</w:t>
            </w:r>
            <w:r w:rsidR="0AE6B3B2" w:rsidRPr="003A0A47">
              <w:rPr>
                <w:rFonts w:ascii="Arial" w:hAnsi="Arial" w:cs="Arial"/>
                <w:sz w:val="22"/>
                <w:szCs w:val="22"/>
                <w:lang w:val="en-AU"/>
              </w:rPr>
              <w:t xml:space="preserve"> </w:t>
            </w:r>
            <w:r w:rsidR="00DE3E12" w:rsidRPr="003A0A47">
              <w:rPr>
                <w:rFonts w:ascii="Arial" w:hAnsi="Arial" w:cs="Arial"/>
                <w:sz w:val="22"/>
                <w:szCs w:val="22"/>
                <w:lang w:val="en-AU"/>
              </w:rPr>
              <w:t>Perform self-belay and self-rescue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6DEFD1F8" w14:textId="213F36C0" w:rsidR="004A5A5F" w:rsidRPr="003A0A47" w:rsidRDefault="004A5A5F" w:rsidP="003A0A47">
            <w:pPr>
              <w:pStyle w:val="NoSpacing"/>
              <w:spacing w:line="360" w:lineRule="auto"/>
              <w:rPr>
                <w:rFonts w:ascii="Arial" w:hAnsi="Arial" w:cs="Arial"/>
                <w:sz w:val="22"/>
                <w:szCs w:val="22"/>
                <w:lang w:val="en-AU"/>
              </w:rPr>
            </w:pPr>
            <w:r w:rsidRPr="003A0A47">
              <w:rPr>
                <w:rFonts w:ascii="Arial" w:hAnsi="Arial" w:cs="Arial"/>
                <w:sz w:val="22"/>
                <w:szCs w:val="22"/>
                <w:lang w:val="en-AU"/>
              </w:rPr>
              <w:t>4.1 Attach self to a back-up belay or safety line for all vertical movements</w:t>
            </w:r>
          </w:p>
          <w:p w14:paraId="24570D7C" w14:textId="0B11158D" w:rsidR="004A5A5F" w:rsidRPr="003A0A47" w:rsidRDefault="004A5A5F" w:rsidP="003A0A47">
            <w:pPr>
              <w:pStyle w:val="NoSpacing"/>
              <w:spacing w:line="360" w:lineRule="auto"/>
              <w:rPr>
                <w:rFonts w:ascii="Arial" w:hAnsi="Arial" w:cs="Arial"/>
                <w:sz w:val="22"/>
                <w:szCs w:val="22"/>
                <w:lang w:val="en-AU"/>
              </w:rPr>
            </w:pPr>
            <w:r w:rsidRPr="003A0A47">
              <w:rPr>
                <w:rFonts w:ascii="Arial" w:hAnsi="Arial" w:cs="Arial"/>
                <w:sz w:val="22"/>
                <w:szCs w:val="22"/>
                <w:lang w:val="en-AU"/>
              </w:rPr>
              <w:t xml:space="preserve">4.2 Control self-belay systems to descend or ascend </w:t>
            </w:r>
          </w:p>
          <w:p w14:paraId="3AAD0139" w14:textId="06FA3197" w:rsidR="004A5A5F" w:rsidRPr="003A0A47" w:rsidRDefault="004A5A5F" w:rsidP="003A0A47">
            <w:pPr>
              <w:pStyle w:val="NoSpacing"/>
              <w:spacing w:line="360" w:lineRule="auto"/>
              <w:rPr>
                <w:rFonts w:ascii="Arial" w:hAnsi="Arial" w:cs="Arial"/>
                <w:sz w:val="22"/>
                <w:szCs w:val="22"/>
                <w:lang w:val="en-AU"/>
              </w:rPr>
            </w:pPr>
            <w:r w:rsidRPr="003A0A47">
              <w:rPr>
                <w:rFonts w:ascii="Arial" w:hAnsi="Arial" w:cs="Arial"/>
                <w:sz w:val="22"/>
                <w:szCs w:val="22"/>
                <w:lang w:val="en-AU"/>
              </w:rPr>
              <w:t xml:space="preserve">4.3 </w:t>
            </w:r>
            <w:r w:rsidR="4DA6B2AC" w:rsidRPr="003A0A47">
              <w:rPr>
                <w:rFonts w:ascii="Arial" w:hAnsi="Arial" w:cs="Arial"/>
                <w:sz w:val="22"/>
                <w:szCs w:val="22"/>
              </w:rPr>
              <w:t>Instruct and model</w:t>
            </w:r>
            <w:r w:rsidR="4DA6B2AC" w:rsidRPr="003A0A47">
              <w:rPr>
                <w:rFonts w:ascii="Arial" w:hAnsi="Arial" w:cs="Arial"/>
                <w:sz w:val="22"/>
                <w:szCs w:val="22"/>
                <w:lang w:val="en-AU"/>
              </w:rPr>
              <w:t xml:space="preserve"> </w:t>
            </w:r>
            <w:r w:rsidRPr="003A0A47">
              <w:rPr>
                <w:rFonts w:ascii="Arial" w:hAnsi="Arial" w:cs="Arial"/>
                <w:sz w:val="22"/>
                <w:szCs w:val="22"/>
                <w:lang w:val="en-AU"/>
              </w:rPr>
              <w:t>self-arrest and self-rescue techniques to manage a fall or incident</w:t>
            </w:r>
          </w:p>
          <w:p w14:paraId="2D00D7EE" w14:textId="18376C37" w:rsidR="0AE6B3B2" w:rsidRPr="003A0A47" w:rsidRDefault="004A5A5F" w:rsidP="003A0A47">
            <w:pPr>
              <w:pStyle w:val="NoSpacing"/>
              <w:spacing w:line="360" w:lineRule="auto"/>
              <w:rPr>
                <w:rFonts w:ascii="Arial" w:hAnsi="Arial" w:cs="Arial"/>
                <w:sz w:val="22"/>
                <w:szCs w:val="22"/>
                <w:lang w:val="en-AU"/>
              </w:rPr>
            </w:pPr>
            <w:r w:rsidRPr="003A0A47">
              <w:rPr>
                <w:rFonts w:ascii="Arial" w:hAnsi="Arial" w:cs="Arial"/>
                <w:sz w:val="22"/>
                <w:szCs w:val="22"/>
                <w:lang w:val="en-AU"/>
              </w:rPr>
              <w:t>4.4 Execute safe changeovers between abseiling and ascending systems while suspended on a rope</w:t>
            </w:r>
          </w:p>
        </w:tc>
      </w:tr>
      <w:tr w:rsidR="00505E02" w:rsidRPr="003A0A47" w14:paraId="67EFB5B9" w14:textId="77777777" w:rsidTr="002E587C">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6395BC45" w14:textId="3672F3D0" w:rsidR="00505E02" w:rsidRPr="003A0A47" w:rsidRDefault="008E5141" w:rsidP="003A0A47">
            <w:pPr>
              <w:pStyle w:val="NoSpacing"/>
              <w:spacing w:line="360" w:lineRule="auto"/>
              <w:rPr>
                <w:rFonts w:ascii="Arial" w:hAnsi="Arial" w:cs="Arial"/>
                <w:sz w:val="22"/>
                <w:szCs w:val="22"/>
                <w:lang w:val="en-AU"/>
              </w:rPr>
            </w:pPr>
            <w:r w:rsidRPr="003A0A47">
              <w:rPr>
                <w:rFonts w:ascii="Arial" w:hAnsi="Arial" w:cs="Arial"/>
                <w:sz w:val="22"/>
                <w:szCs w:val="22"/>
                <w:lang w:val="en-AU"/>
              </w:rPr>
              <w:t>5</w:t>
            </w:r>
            <w:r w:rsidR="00505E02" w:rsidRPr="003A0A47">
              <w:rPr>
                <w:rFonts w:ascii="Arial" w:hAnsi="Arial" w:cs="Arial"/>
                <w:sz w:val="22"/>
                <w:szCs w:val="22"/>
                <w:lang w:val="en-AU"/>
              </w:rPr>
              <w:t xml:space="preserve">. </w:t>
            </w:r>
            <w:r w:rsidR="00BE1266" w:rsidRPr="003A0A47">
              <w:rPr>
                <w:rFonts w:ascii="Arial" w:hAnsi="Arial" w:cs="Arial"/>
                <w:sz w:val="22"/>
                <w:szCs w:val="22"/>
                <w:lang w:val="en-AU"/>
              </w:rPr>
              <w:t>Complete post-activity responsibilities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682B9218" w14:textId="39835A87" w:rsidR="00D77D3C" w:rsidRPr="003A0A47" w:rsidRDefault="00D77D3C" w:rsidP="003A0A47">
            <w:pPr>
              <w:pStyle w:val="NoSpacing"/>
              <w:spacing w:line="360" w:lineRule="auto"/>
              <w:rPr>
                <w:rFonts w:ascii="Arial" w:hAnsi="Arial" w:cs="Arial"/>
                <w:sz w:val="22"/>
                <w:szCs w:val="22"/>
                <w:lang w:val="en-AU"/>
              </w:rPr>
            </w:pPr>
            <w:r w:rsidRPr="003A0A47">
              <w:rPr>
                <w:rFonts w:ascii="Arial" w:hAnsi="Arial" w:cs="Arial"/>
                <w:sz w:val="22"/>
                <w:szCs w:val="22"/>
                <w:lang w:val="en-AU"/>
              </w:rPr>
              <w:t xml:space="preserve">5.1 Debrief participants and encourage discussion on their technique and </w:t>
            </w:r>
            <w:r w:rsidR="00BE1266" w:rsidRPr="003A0A47">
              <w:rPr>
                <w:rFonts w:ascii="Arial" w:hAnsi="Arial" w:cs="Arial"/>
                <w:sz w:val="22"/>
                <w:szCs w:val="22"/>
                <w:lang w:val="en-AU"/>
              </w:rPr>
              <w:t xml:space="preserve">session </w:t>
            </w:r>
            <w:r w:rsidRPr="003A0A47">
              <w:rPr>
                <w:rFonts w:ascii="Arial" w:hAnsi="Arial" w:cs="Arial"/>
                <w:sz w:val="22"/>
                <w:szCs w:val="22"/>
                <w:lang w:val="en-AU"/>
              </w:rPr>
              <w:t>satisfaction</w:t>
            </w:r>
          </w:p>
          <w:p w14:paraId="6A9090DC" w14:textId="6EFE2BE3" w:rsidR="00D77D3C" w:rsidRPr="003A0A47" w:rsidRDefault="00D77D3C" w:rsidP="003A0A47">
            <w:pPr>
              <w:pStyle w:val="NoSpacing"/>
              <w:spacing w:line="360" w:lineRule="auto"/>
              <w:rPr>
                <w:rFonts w:ascii="Arial" w:hAnsi="Arial" w:cs="Arial"/>
                <w:sz w:val="22"/>
                <w:szCs w:val="22"/>
                <w:lang w:val="en-AU"/>
              </w:rPr>
            </w:pPr>
            <w:r w:rsidRPr="003A0A47">
              <w:rPr>
                <w:rFonts w:ascii="Arial" w:hAnsi="Arial" w:cs="Arial"/>
                <w:sz w:val="22"/>
                <w:szCs w:val="22"/>
                <w:lang w:val="en-AU"/>
              </w:rPr>
              <w:lastRenderedPageBreak/>
              <w:t>5.2 Notify relevant personnel of activity completion</w:t>
            </w:r>
          </w:p>
          <w:p w14:paraId="47124893" w14:textId="7F34B1C0" w:rsidR="00D77D3C" w:rsidRPr="003A0A47" w:rsidRDefault="00D77D3C" w:rsidP="003A0A47">
            <w:pPr>
              <w:pStyle w:val="NoSpacing"/>
              <w:spacing w:line="360" w:lineRule="auto"/>
              <w:rPr>
                <w:rFonts w:ascii="Arial" w:hAnsi="Arial" w:cs="Arial"/>
                <w:sz w:val="22"/>
                <w:szCs w:val="22"/>
                <w:lang w:val="en-AU"/>
              </w:rPr>
            </w:pPr>
            <w:r w:rsidRPr="003A0A47">
              <w:rPr>
                <w:rFonts w:ascii="Arial" w:hAnsi="Arial" w:cs="Arial"/>
                <w:sz w:val="22"/>
                <w:szCs w:val="22"/>
                <w:lang w:val="en-AU"/>
              </w:rPr>
              <w:t>5.3 Retrieve equipment, inspect for wear or breakage, tag faults and store in designated area</w:t>
            </w:r>
          </w:p>
          <w:p w14:paraId="02649689" w14:textId="66825D26" w:rsidR="00505E02" w:rsidRPr="003A0A47" w:rsidRDefault="00D77D3C" w:rsidP="003A0A47">
            <w:pPr>
              <w:pStyle w:val="NoSpacing"/>
              <w:spacing w:line="360" w:lineRule="auto"/>
              <w:rPr>
                <w:rFonts w:ascii="Arial" w:hAnsi="Arial" w:cs="Arial"/>
                <w:sz w:val="22"/>
                <w:szCs w:val="22"/>
                <w:lang w:val="en-AU"/>
              </w:rPr>
            </w:pPr>
            <w:r w:rsidRPr="003A0A47">
              <w:rPr>
                <w:rFonts w:ascii="Arial" w:hAnsi="Arial" w:cs="Arial"/>
                <w:sz w:val="22"/>
                <w:szCs w:val="22"/>
                <w:lang w:val="en-AU"/>
              </w:rPr>
              <w:t>5.4 Document any equipment faults and incidents including injuries and near misses.</w:t>
            </w:r>
          </w:p>
        </w:tc>
      </w:tr>
      <w:tr w:rsidR="00505E02" w:rsidRPr="003A0A47" w14:paraId="46A1E1BE" w14:textId="77777777" w:rsidTr="03635648">
        <w:trPr>
          <w:trHeight w:val="300"/>
        </w:trPr>
        <w:tc>
          <w:tcPr>
            <w:tcW w:w="9345"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3BB3A015" w14:textId="011E8B5A" w:rsidR="00505E02" w:rsidRPr="003A0A47" w:rsidRDefault="00505E02" w:rsidP="003A0A47">
            <w:pPr>
              <w:pStyle w:val="NoSpacing"/>
              <w:spacing w:line="360" w:lineRule="auto"/>
              <w:rPr>
                <w:rFonts w:ascii="Arial" w:hAnsi="Arial" w:cs="Arial"/>
                <w:b/>
                <w:bCs/>
                <w:color w:val="000000" w:themeColor="text1"/>
                <w:sz w:val="22"/>
                <w:szCs w:val="22"/>
                <w:lang w:val="en-AU"/>
              </w:rPr>
            </w:pPr>
            <w:r w:rsidRPr="003A0A47">
              <w:rPr>
                <w:rFonts w:ascii="Arial" w:hAnsi="Arial" w:cs="Arial"/>
                <w:b/>
                <w:bCs/>
                <w:color w:val="000000" w:themeColor="text1"/>
                <w:sz w:val="22"/>
                <w:szCs w:val="22"/>
                <w:lang w:val="en-AU"/>
              </w:rPr>
              <w:lastRenderedPageBreak/>
              <w:t>Foundation skills</w:t>
            </w:r>
          </w:p>
          <w:p w14:paraId="69034F40" w14:textId="28D4075B" w:rsidR="00241574" w:rsidRPr="003A0A47" w:rsidRDefault="0001510B" w:rsidP="003A0A47">
            <w:pPr>
              <w:pStyle w:val="NoSpacing"/>
              <w:spacing w:line="360" w:lineRule="auto"/>
              <w:rPr>
                <w:rFonts w:ascii="Arial" w:hAnsi="Arial" w:cs="Arial"/>
                <w:color w:val="000000" w:themeColor="text1"/>
                <w:sz w:val="22"/>
                <w:szCs w:val="22"/>
                <w:shd w:val="clear" w:color="auto" w:fill="FBFBFB"/>
              </w:rPr>
            </w:pPr>
            <w:r w:rsidRPr="003A0A47">
              <w:rPr>
                <w:rFonts w:ascii="Arial" w:hAnsi="Arial" w:cs="Arial"/>
                <w:color w:val="000000" w:themeColor="text1"/>
                <w:sz w:val="22"/>
                <w:szCs w:val="22"/>
                <w:shd w:val="clear" w:color="auto" w:fill="FBFBFB"/>
              </w:rPr>
              <w:t>Reading skills</w:t>
            </w:r>
            <w:r w:rsidR="00F217A0">
              <w:rPr>
                <w:rFonts w:ascii="Arial" w:hAnsi="Arial" w:cs="Arial"/>
                <w:color w:val="000000" w:themeColor="text1"/>
                <w:sz w:val="22"/>
                <w:szCs w:val="22"/>
                <w:shd w:val="clear" w:color="auto" w:fill="FBFBFB"/>
              </w:rPr>
              <w:t xml:space="preserve"> to</w:t>
            </w:r>
            <w:r w:rsidRPr="003A0A47">
              <w:rPr>
                <w:rFonts w:ascii="Arial" w:hAnsi="Arial" w:cs="Arial"/>
                <w:color w:val="000000" w:themeColor="text1"/>
                <w:sz w:val="22"/>
                <w:szCs w:val="22"/>
                <w:shd w:val="clear" w:color="auto" w:fill="FBFBFB"/>
              </w:rPr>
              <w:t xml:space="preserve">: </w:t>
            </w:r>
          </w:p>
          <w:p w14:paraId="706B509C" w14:textId="0445DEC3" w:rsidR="0001510B" w:rsidRPr="003A0A47" w:rsidRDefault="00BE1266" w:rsidP="003A0A47">
            <w:pPr>
              <w:pStyle w:val="NoSpacing"/>
              <w:numPr>
                <w:ilvl w:val="0"/>
                <w:numId w:val="6"/>
              </w:numPr>
              <w:spacing w:line="360" w:lineRule="auto"/>
              <w:rPr>
                <w:rFonts w:ascii="Arial" w:hAnsi="Arial" w:cs="Arial"/>
                <w:color w:val="000000" w:themeColor="text1"/>
                <w:sz w:val="22"/>
                <w:szCs w:val="22"/>
                <w:shd w:val="clear" w:color="auto" w:fill="FBFBFB"/>
              </w:rPr>
            </w:pPr>
            <w:r w:rsidRPr="003A0A47">
              <w:rPr>
                <w:rFonts w:ascii="Arial" w:hAnsi="Arial" w:cs="Arial"/>
                <w:sz w:val="22"/>
                <w:szCs w:val="22"/>
              </w:rPr>
              <w:t>interpret route maps, organisational safety procedures and environmental conditions</w:t>
            </w:r>
          </w:p>
          <w:p w14:paraId="1A081BC2" w14:textId="27EFAFE7" w:rsidR="00241574" w:rsidRPr="003A0A47" w:rsidRDefault="00F9433E" w:rsidP="003A0A47">
            <w:pPr>
              <w:pStyle w:val="NoSpacing"/>
              <w:spacing w:line="360" w:lineRule="auto"/>
              <w:rPr>
                <w:rFonts w:ascii="Arial" w:hAnsi="Arial" w:cs="Arial"/>
                <w:color w:val="000000" w:themeColor="text1"/>
                <w:sz w:val="22"/>
                <w:szCs w:val="22"/>
                <w:shd w:val="clear" w:color="auto" w:fill="FFFFFF"/>
              </w:rPr>
            </w:pPr>
            <w:r w:rsidRPr="003A0A47">
              <w:rPr>
                <w:rFonts w:ascii="Arial" w:hAnsi="Arial" w:cs="Arial"/>
                <w:color w:val="000000" w:themeColor="text1"/>
                <w:sz w:val="22"/>
                <w:szCs w:val="22"/>
                <w:shd w:val="clear" w:color="auto" w:fill="FFFFFF"/>
              </w:rPr>
              <w:t>Writing skills</w:t>
            </w:r>
            <w:r w:rsidR="00F217A0">
              <w:rPr>
                <w:rFonts w:ascii="Arial" w:hAnsi="Arial" w:cs="Arial"/>
                <w:color w:val="000000" w:themeColor="text1"/>
                <w:sz w:val="22"/>
                <w:szCs w:val="22"/>
                <w:shd w:val="clear" w:color="auto" w:fill="FFFFFF"/>
              </w:rPr>
              <w:t xml:space="preserve"> to</w:t>
            </w:r>
            <w:r w:rsidRPr="003A0A47">
              <w:rPr>
                <w:rFonts w:ascii="Arial" w:hAnsi="Arial" w:cs="Arial"/>
                <w:color w:val="000000" w:themeColor="text1"/>
                <w:sz w:val="22"/>
                <w:szCs w:val="22"/>
                <w:shd w:val="clear" w:color="auto" w:fill="FFFFFF"/>
              </w:rPr>
              <w:t xml:space="preserve">: </w:t>
            </w:r>
          </w:p>
          <w:p w14:paraId="3729CA42" w14:textId="7A1BF251" w:rsidR="00BE1266" w:rsidRPr="003A0A47" w:rsidRDefault="00BE1266" w:rsidP="003A0A47">
            <w:pPr>
              <w:pStyle w:val="NoSpacing"/>
              <w:numPr>
                <w:ilvl w:val="0"/>
                <w:numId w:val="6"/>
              </w:numPr>
              <w:spacing w:line="360" w:lineRule="auto"/>
              <w:rPr>
                <w:rFonts w:ascii="Arial" w:hAnsi="Arial" w:cs="Arial"/>
                <w:color w:val="000000" w:themeColor="text1"/>
                <w:sz w:val="22"/>
                <w:szCs w:val="22"/>
                <w:shd w:val="clear" w:color="auto" w:fill="FBFBFB"/>
              </w:rPr>
            </w:pPr>
            <w:r w:rsidRPr="003A0A47">
              <w:rPr>
                <w:rFonts w:ascii="Arial" w:hAnsi="Arial" w:cs="Arial"/>
                <w:sz w:val="22"/>
                <w:szCs w:val="22"/>
              </w:rPr>
              <w:t>complete safety, incident, and equipment reports</w:t>
            </w:r>
            <w:r w:rsidRPr="003A0A47">
              <w:rPr>
                <w:rFonts w:ascii="Arial" w:hAnsi="Arial" w:cs="Arial"/>
                <w:color w:val="000000" w:themeColor="text1"/>
                <w:sz w:val="22"/>
                <w:szCs w:val="22"/>
                <w:shd w:val="clear" w:color="auto" w:fill="FBFBFB"/>
              </w:rPr>
              <w:t xml:space="preserve"> </w:t>
            </w:r>
          </w:p>
          <w:p w14:paraId="18E468A3" w14:textId="378C9DCD" w:rsidR="00241574" w:rsidRPr="003A0A47" w:rsidRDefault="00241574" w:rsidP="003A0A47">
            <w:pPr>
              <w:pStyle w:val="NoSpacing"/>
              <w:spacing w:line="360" w:lineRule="auto"/>
              <w:rPr>
                <w:rFonts w:ascii="Arial" w:hAnsi="Arial" w:cs="Arial"/>
                <w:color w:val="000000" w:themeColor="text1"/>
                <w:sz w:val="22"/>
                <w:szCs w:val="22"/>
                <w:shd w:val="clear" w:color="auto" w:fill="FBFBFB"/>
              </w:rPr>
            </w:pPr>
            <w:r w:rsidRPr="003A0A47">
              <w:rPr>
                <w:rFonts w:ascii="Arial" w:hAnsi="Arial" w:cs="Arial"/>
                <w:color w:val="000000" w:themeColor="text1"/>
                <w:sz w:val="22"/>
                <w:szCs w:val="22"/>
                <w:shd w:val="clear" w:color="auto" w:fill="FBFBFB"/>
              </w:rPr>
              <w:t>Oral communications skills</w:t>
            </w:r>
            <w:r w:rsidR="00F217A0">
              <w:rPr>
                <w:rFonts w:ascii="Arial" w:hAnsi="Arial" w:cs="Arial"/>
                <w:color w:val="000000" w:themeColor="text1"/>
                <w:sz w:val="22"/>
                <w:szCs w:val="22"/>
                <w:shd w:val="clear" w:color="auto" w:fill="FBFBFB"/>
              </w:rPr>
              <w:t xml:space="preserve"> to</w:t>
            </w:r>
            <w:r w:rsidRPr="003A0A47">
              <w:rPr>
                <w:rFonts w:ascii="Arial" w:hAnsi="Arial" w:cs="Arial"/>
                <w:color w:val="000000" w:themeColor="text1"/>
                <w:sz w:val="22"/>
                <w:szCs w:val="22"/>
                <w:shd w:val="clear" w:color="auto" w:fill="FBFBFB"/>
              </w:rPr>
              <w:t xml:space="preserve">: </w:t>
            </w:r>
          </w:p>
          <w:p w14:paraId="0815B4CA" w14:textId="4B8D2CF0" w:rsidR="00241574" w:rsidRPr="003A0A47" w:rsidRDefault="00241574" w:rsidP="003A0A47">
            <w:pPr>
              <w:pStyle w:val="NoSpacing"/>
              <w:numPr>
                <w:ilvl w:val="0"/>
                <w:numId w:val="5"/>
              </w:numPr>
              <w:spacing w:line="360" w:lineRule="auto"/>
              <w:rPr>
                <w:rFonts w:ascii="Arial" w:hAnsi="Arial" w:cs="Arial"/>
                <w:color w:val="000000" w:themeColor="text1"/>
                <w:sz w:val="22"/>
                <w:szCs w:val="22"/>
                <w:shd w:val="clear" w:color="auto" w:fill="FBFBFB"/>
              </w:rPr>
            </w:pPr>
            <w:r w:rsidRPr="003A0A47">
              <w:rPr>
                <w:rFonts w:ascii="Arial" w:hAnsi="Arial" w:cs="Arial"/>
                <w:color w:val="000000" w:themeColor="text1"/>
                <w:sz w:val="22"/>
                <w:szCs w:val="22"/>
                <w:shd w:val="clear" w:color="auto" w:fill="FBFBFB"/>
              </w:rPr>
              <w:t>provide instructions to participants using language and terms easily understood</w:t>
            </w:r>
          </w:p>
          <w:p w14:paraId="50CF9438" w14:textId="0DA724DF" w:rsidR="00F9433E" w:rsidRPr="003A0A47" w:rsidRDefault="00241574" w:rsidP="003A0A47">
            <w:pPr>
              <w:pStyle w:val="NoSpacing"/>
              <w:numPr>
                <w:ilvl w:val="0"/>
                <w:numId w:val="5"/>
              </w:numPr>
              <w:spacing w:line="360" w:lineRule="auto"/>
              <w:rPr>
                <w:rFonts w:ascii="Arial" w:hAnsi="Arial" w:cs="Arial"/>
                <w:color w:val="000000" w:themeColor="text1"/>
                <w:sz w:val="22"/>
                <w:szCs w:val="22"/>
              </w:rPr>
            </w:pPr>
            <w:r w:rsidRPr="003A0A47">
              <w:rPr>
                <w:rFonts w:ascii="Arial" w:hAnsi="Arial" w:cs="Arial"/>
                <w:color w:val="000000" w:themeColor="text1"/>
                <w:sz w:val="22"/>
                <w:szCs w:val="22"/>
                <w:shd w:val="clear" w:color="auto" w:fill="FBFBFB"/>
              </w:rPr>
              <w:t>ask open and closed probe questions and actively listen to determine participants’ understanding of instructions</w:t>
            </w:r>
          </w:p>
          <w:p w14:paraId="70E4E7C2" w14:textId="77777777" w:rsidR="0055438D" w:rsidRDefault="00BE1266" w:rsidP="003A0A47">
            <w:pPr>
              <w:pStyle w:val="NoSpacing"/>
              <w:spacing w:line="360" w:lineRule="auto"/>
              <w:rPr>
                <w:rFonts w:ascii="Arial" w:hAnsi="Arial" w:cs="Arial"/>
                <w:color w:val="000000" w:themeColor="text1"/>
                <w:sz w:val="22"/>
                <w:szCs w:val="22"/>
                <w:shd w:val="clear" w:color="auto" w:fill="FBFBFB"/>
              </w:rPr>
            </w:pPr>
            <w:r w:rsidRPr="003A0A47">
              <w:rPr>
                <w:rFonts w:ascii="Arial" w:hAnsi="Arial" w:cs="Arial"/>
                <w:color w:val="000000" w:themeColor="text1"/>
                <w:sz w:val="22"/>
                <w:szCs w:val="22"/>
                <w:shd w:val="clear" w:color="auto" w:fill="FBFBFB"/>
              </w:rPr>
              <w:t>Numeracy skills</w:t>
            </w:r>
            <w:r w:rsidR="00F217A0">
              <w:rPr>
                <w:rFonts w:ascii="Arial" w:hAnsi="Arial" w:cs="Arial"/>
                <w:color w:val="000000" w:themeColor="text1"/>
                <w:sz w:val="22"/>
                <w:szCs w:val="22"/>
                <w:shd w:val="clear" w:color="auto" w:fill="FBFBFB"/>
              </w:rPr>
              <w:t xml:space="preserve"> to</w:t>
            </w:r>
            <w:r w:rsidRPr="003A0A47">
              <w:rPr>
                <w:rFonts w:ascii="Arial" w:hAnsi="Arial" w:cs="Arial"/>
                <w:color w:val="000000" w:themeColor="text1"/>
                <w:sz w:val="22"/>
                <w:szCs w:val="22"/>
                <w:shd w:val="clear" w:color="auto" w:fill="FBFBFB"/>
              </w:rPr>
              <w:t>:</w:t>
            </w:r>
          </w:p>
          <w:p w14:paraId="5A1C970F" w14:textId="015D3C74" w:rsidR="00BE1266" w:rsidRPr="003A0A47" w:rsidRDefault="005C3A26" w:rsidP="0055438D">
            <w:pPr>
              <w:pStyle w:val="NoSpacing"/>
              <w:numPr>
                <w:ilvl w:val="0"/>
                <w:numId w:val="13"/>
              </w:numPr>
              <w:spacing w:line="360" w:lineRule="auto"/>
              <w:rPr>
                <w:rFonts w:ascii="Arial" w:hAnsi="Arial" w:cs="Arial"/>
                <w:color w:val="000000" w:themeColor="text1"/>
                <w:sz w:val="22"/>
                <w:szCs w:val="22"/>
              </w:rPr>
            </w:pPr>
            <w:r w:rsidRPr="003A0A47">
              <w:rPr>
                <w:rFonts w:ascii="Arial" w:hAnsi="Arial" w:cs="Arial"/>
                <w:sz w:val="22"/>
                <w:szCs w:val="22"/>
              </w:rPr>
              <w:t>estimate angles, loads, and rope tension</w:t>
            </w:r>
          </w:p>
          <w:p w14:paraId="1FE8B240" w14:textId="5215FE46" w:rsidR="00DD1AC7" w:rsidRPr="003A0A47" w:rsidRDefault="00DD1AC7" w:rsidP="003A0A47">
            <w:pPr>
              <w:pStyle w:val="NoSpacing"/>
              <w:spacing w:line="360" w:lineRule="auto"/>
              <w:rPr>
                <w:rFonts w:ascii="Arial" w:hAnsi="Arial" w:cs="Arial"/>
                <w:color w:val="000000" w:themeColor="text1"/>
                <w:sz w:val="22"/>
                <w:szCs w:val="22"/>
                <w:shd w:val="clear" w:color="auto" w:fill="FFFFFF"/>
              </w:rPr>
            </w:pPr>
            <w:r w:rsidRPr="003A0A47">
              <w:rPr>
                <w:rFonts w:ascii="Arial" w:hAnsi="Arial" w:cs="Arial"/>
                <w:color w:val="000000" w:themeColor="text1"/>
                <w:sz w:val="22"/>
                <w:szCs w:val="22"/>
                <w:shd w:val="clear" w:color="auto" w:fill="FFFFFF"/>
              </w:rPr>
              <w:t>Teamwork skills</w:t>
            </w:r>
            <w:r w:rsidR="0055438D">
              <w:rPr>
                <w:rFonts w:ascii="Arial" w:hAnsi="Arial" w:cs="Arial"/>
                <w:color w:val="000000" w:themeColor="text1"/>
                <w:sz w:val="22"/>
                <w:szCs w:val="22"/>
                <w:shd w:val="clear" w:color="auto" w:fill="FFFFFF"/>
              </w:rPr>
              <w:t xml:space="preserve"> to</w:t>
            </w:r>
            <w:r w:rsidRPr="003A0A47">
              <w:rPr>
                <w:rFonts w:ascii="Arial" w:hAnsi="Arial" w:cs="Arial"/>
                <w:color w:val="000000" w:themeColor="text1"/>
                <w:sz w:val="22"/>
                <w:szCs w:val="22"/>
                <w:shd w:val="clear" w:color="auto" w:fill="FFFFFF"/>
              </w:rPr>
              <w:t>:</w:t>
            </w:r>
          </w:p>
          <w:p w14:paraId="7A5C2D1D" w14:textId="2DFB8705" w:rsidR="00DD1AC7" w:rsidRPr="003A0A47" w:rsidRDefault="00DD1AC7" w:rsidP="003A0A47">
            <w:pPr>
              <w:pStyle w:val="NoSpacing"/>
              <w:numPr>
                <w:ilvl w:val="0"/>
                <w:numId w:val="7"/>
              </w:numPr>
              <w:spacing w:line="360" w:lineRule="auto"/>
              <w:rPr>
                <w:rFonts w:ascii="Arial" w:hAnsi="Arial" w:cs="Arial"/>
                <w:color w:val="000000" w:themeColor="text1"/>
                <w:sz w:val="22"/>
                <w:szCs w:val="22"/>
                <w:lang w:val="en-AU"/>
              </w:rPr>
            </w:pPr>
            <w:r w:rsidRPr="003A0A47">
              <w:rPr>
                <w:rFonts w:ascii="Arial" w:hAnsi="Arial" w:cs="Arial"/>
                <w:color w:val="000000" w:themeColor="text1"/>
                <w:sz w:val="22"/>
                <w:szCs w:val="22"/>
                <w:lang w:val="en-AU"/>
              </w:rPr>
              <w:t xml:space="preserve">pro-actively and cooperatively </w:t>
            </w:r>
            <w:r w:rsidR="00BE1266" w:rsidRPr="003A0A47">
              <w:rPr>
                <w:rFonts w:ascii="Arial" w:hAnsi="Arial" w:cs="Arial"/>
                <w:color w:val="000000" w:themeColor="text1"/>
                <w:sz w:val="22"/>
                <w:szCs w:val="22"/>
                <w:lang w:val="en-AU"/>
              </w:rPr>
              <w:t>engage</w:t>
            </w:r>
            <w:r w:rsidRPr="003A0A47">
              <w:rPr>
                <w:rFonts w:ascii="Arial" w:hAnsi="Arial" w:cs="Arial"/>
                <w:color w:val="000000" w:themeColor="text1"/>
                <w:sz w:val="22"/>
                <w:szCs w:val="22"/>
                <w:lang w:val="en-AU"/>
              </w:rPr>
              <w:t xml:space="preserve"> with team</w:t>
            </w:r>
            <w:r w:rsidR="00BE1266" w:rsidRPr="003A0A47">
              <w:rPr>
                <w:rFonts w:ascii="Arial" w:hAnsi="Arial" w:cs="Arial"/>
                <w:color w:val="000000" w:themeColor="text1"/>
                <w:sz w:val="22"/>
                <w:szCs w:val="22"/>
                <w:lang w:val="en-AU"/>
              </w:rPr>
              <w:t xml:space="preserve"> </w:t>
            </w:r>
            <w:r w:rsidRPr="003A0A47">
              <w:rPr>
                <w:rFonts w:ascii="Arial" w:hAnsi="Arial" w:cs="Arial"/>
                <w:color w:val="000000" w:themeColor="text1"/>
                <w:sz w:val="22"/>
                <w:szCs w:val="22"/>
                <w:lang w:val="en-AU"/>
              </w:rPr>
              <w:t>leaders</w:t>
            </w:r>
            <w:r w:rsidR="00BE1266" w:rsidRPr="003A0A47">
              <w:rPr>
                <w:rFonts w:ascii="Arial" w:hAnsi="Arial" w:cs="Arial"/>
                <w:color w:val="000000" w:themeColor="text1"/>
                <w:sz w:val="22"/>
                <w:szCs w:val="22"/>
                <w:lang w:val="en-AU"/>
              </w:rPr>
              <w:t xml:space="preserve"> and participants</w:t>
            </w:r>
          </w:p>
          <w:p w14:paraId="1279718D" w14:textId="2D498592" w:rsidR="00DD1AC7" w:rsidRPr="003A0A47" w:rsidRDefault="003541DF" w:rsidP="003A0A47">
            <w:pPr>
              <w:pStyle w:val="NoSpacing"/>
              <w:spacing w:line="360" w:lineRule="auto"/>
              <w:rPr>
                <w:rFonts w:ascii="Arial" w:hAnsi="Arial" w:cs="Arial"/>
                <w:color w:val="000000" w:themeColor="text1"/>
                <w:sz w:val="22"/>
                <w:szCs w:val="22"/>
                <w:shd w:val="clear" w:color="auto" w:fill="FBFBFB"/>
              </w:rPr>
            </w:pPr>
            <w:r w:rsidRPr="003A0A47">
              <w:rPr>
                <w:rFonts w:ascii="Arial" w:hAnsi="Arial" w:cs="Arial"/>
                <w:color w:val="000000" w:themeColor="text1"/>
                <w:sz w:val="22"/>
                <w:szCs w:val="22"/>
                <w:shd w:val="clear" w:color="auto" w:fill="FBFBFB"/>
              </w:rPr>
              <w:t>Planning and organising skills</w:t>
            </w:r>
            <w:r w:rsidR="0055438D">
              <w:rPr>
                <w:rFonts w:ascii="Arial" w:hAnsi="Arial" w:cs="Arial"/>
                <w:color w:val="000000" w:themeColor="text1"/>
                <w:sz w:val="22"/>
                <w:szCs w:val="22"/>
                <w:shd w:val="clear" w:color="auto" w:fill="FBFBFB"/>
              </w:rPr>
              <w:t xml:space="preserve"> to</w:t>
            </w:r>
            <w:r w:rsidRPr="003A0A47">
              <w:rPr>
                <w:rFonts w:ascii="Arial" w:hAnsi="Arial" w:cs="Arial"/>
                <w:color w:val="000000" w:themeColor="text1"/>
                <w:sz w:val="22"/>
                <w:szCs w:val="22"/>
                <w:shd w:val="clear" w:color="auto" w:fill="FBFBFB"/>
              </w:rPr>
              <w:t xml:space="preserve">: </w:t>
            </w:r>
          </w:p>
          <w:p w14:paraId="20AC9EA0" w14:textId="7A6C1BAD" w:rsidR="00505E02" w:rsidRPr="003A0A47" w:rsidRDefault="003541DF" w:rsidP="003A0A47">
            <w:pPr>
              <w:pStyle w:val="NoSpacing"/>
              <w:numPr>
                <w:ilvl w:val="0"/>
                <w:numId w:val="7"/>
              </w:numPr>
              <w:spacing w:line="360" w:lineRule="auto"/>
              <w:rPr>
                <w:rFonts w:ascii="Arial" w:hAnsi="Arial" w:cs="Arial"/>
                <w:color w:val="000000" w:themeColor="text1"/>
                <w:sz w:val="22"/>
                <w:szCs w:val="22"/>
              </w:rPr>
            </w:pPr>
            <w:r w:rsidRPr="003A0A47">
              <w:rPr>
                <w:rFonts w:ascii="Arial" w:hAnsi="Arial" w:cs="Arial"/>
                <w:color w:val="000000" w:themeColor="text1"/>
                <w:sz w:val="22"/>
                <w:szCs w:val="22"/>
                <w:shd w:val="clear" w:color="auto" w:fill="FBFBFB"/>
              </w:rPr>
              <w:t>manage own timing and that of participants to complete activities within organisational service times</w:t>
            </w:r>
          </w:p>
        </w:tc>
      </w:tr>
      <w:tr w:rsidR="00505E02" w:rsidRPr="003A0A47" w14:paraId="2DD15CDD" w14:textId="77777777" w:rsidTr="002E587C">
        <w:trPr>
          <w:trHeight w:val="300"/>
        </w:trPr>
        <w:tc>
          <w:tcPr>
            <w:tcW w:w="9345"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34B660D3" w14:textId="0B9FCE8C" w:rsidR="00505E02" w:rsidRPr="003A0A47" w:rsidRDefault="00505E02" w:rsidP="003A0A47">
            <w:pPr>
              <w:pStyle w:val="NoSpacing"/>
              <w:spacing w:line="360" w:lineRule="auto"/>
              <w:rPr>
                <w:rFonts w:ascii="Arial" w:hAnsi="Arial" w:cs="Arial"/>
                <w:b/>
                <w:bCs/>
                <w:sz w:val="22"/>
                <w:szCs w:val="22"/>
                <w:lang w:val="en-AU"/>
              </w:rPr>
            </w:pPr>
            <w:r w:rsidRPr="003A0A47">
              <w:rPr>
                <w:rFonts w:ascii="Arial" w:hAnsi="Arial" w:cs="Arial"/>
                <w:b/>
                <w:bCs/>
                <w:sz w:val="22"/>
                <w:szCs w:val="22"/>
                <w:lang w:val="en-AU"/>
              </w:rPr>
              <w:t>Range of conditions</w:t>
            </w:r>
          </w:p>
        </w:tc>
      </w:tr>
      <w:tr w:rsidR="00505E02" w:rsidRPr="003A0A47" w14:paraId="02E44BD4" w14:textId="77777777" w:rsidTr="002E587C">
        <w:trPr>
          <w:trHeight w:val="300"/>
        </w:trPr>
        <w:tc>
          <w:tcPr>
            <w:tcW w:w="9345"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41A3D410" w14:textId="7D424BC8" w:rsidR="00505E02" w:rsidRPr="003A0A47" w:rsidRDefault="00505E02" w:rsidP="00EE317E">
            <w:pPr>
              <w:pStyle w:val="NoSpacing"/>
              <w:spacing w:line="360" w:lineRule="auto"/>
              <w:jc w:val="center"/>
              <w:rPr>
                <w:rFonts w:ascii="Arial" w:hAnsi="Arial" w:cs="Arial"/>
                <w:b/>
                <w:bCs/>
                <w:sz w:val="22"/>
                <w:szCs w:val="22"/>
              </w:rPr>
            </w:pPr>
            <w:r w:rsidRPr="003A0A47">
              <w:rPr>
                <w:rFonts w:ascii="Arial" w:hAnsi="Arial" w:cs="Arial"/>
                <w:b/>
                <w:bCs/>
                <w:sz w:val="22"/>
                <w:szCs w:val="22"/>
                <w:lang w:val="en-AU"/>
              </w:rPr>
              <w:t>Assessment Requirements</w:t>
            </w:r>
          </w:p>
        </w:tc>
      </w:tr>
      <w:tr w:rsidR="00505E02" w:rsidRPr="003A0A47" w14:paraId="426768DB" w14:textId="77777777" w:rsidTr="002E587C">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33CEB897" w14:textId="12FA14D6" w:rsidR="00505E02" w:rsidRPr="003A0A47" w:rsidRDefault="00505E02" w:rsidP="003A0A47">
            <w:pPr>
              <w:pStyle w:val="NoSpacing"/>
              <w:spacing w:line="360" w:lineRule="auto"/>
              <w:rPr>
                <w:rFonts w:ascii="Arial" w:hAnsi="Arial" w:cs="Arial"/>
                <w:b/>
                <w:bCs/>
                <w:sz w:val="22"/>
                <w:szCs w:val="22"/>
              </w:rPr>
            </w:pPr>
            <w:r w:rsidRPr="003A0A47">
              <w:rPr>
                <w:rFonts w:ascii="Arial" w:hAnsi="Arial" w:cs="Arial"/>
                <w:b/>
                <w:bCs/>
                <w:sz w:val="22"/>
                <w:szCs w:val="22"/>
                <w:lang w:val="en-AU"/>
              </w:rPr>
              <w:t>Performance evidence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A366425" w14:textId="392BEB98" w:rsidR="00616E80" w:rsidRPr="003A0A47" w:rsidRDefault="00616E80" w:rsidP="003A0A47">
            <w:pPr>
              <w:pStyle w:val="NoSpacing"/>
              <w:spacing w:line="360" w:lineRule="auto"/>
              <w:rPr>
                <w:rFonts w:ascii="Arial" w:hAnsi="Arial" w:cs="Arial"/>
                <w:sz w:val="22"/>
                <w:szCs w:val="22"/>
                <w:lang w:val="en-AU"/>
              </w:rPr>
            </w:pPr>
            <w:r w:rsidRPr="003A0A47">
              <w:rPr>
                <w:rFonts w:ascii="Arial" w:hAnsi="Arial" w:cs="Arial"/>
                <w:sz w:val="22"/>
                <w:szCs w:val="22"/>
                <w:lang w:val="en-AU"/>
              </w:rPr>
              <w:t>Evidence of the ability to complete tasks outlined in elements and performance criteria of this unit in the context of the job role, and:</w:t>
            </w:r>
          </w:p>
          <w:p w14:paraId="0D8148B3" w14:textId="627B4163" w:rsidR="005C3A26" w:rsidRPr="003A0A47" w:rsidRDefault="005C3A26" w:rsidP="003A0A47">
            <w:pPr>
              <w:pStyle w:val="NoSpacing"/>
              <w:spacing w:line="360" w:lineRule="auto"/>
              <w:rPr>
                <w:rFonts w:ascii="Arial" w:hAnsi="Arial" w:cs="Arial"/>
                <w:sz w:val="22"/>
                <w:szCs w:val="22"/>
                <w:lang w:val="en-AU"/>
              </w:rPr>
            </w:pPr>
            <w:r w:rsidRPr="003A0A47">
              <w:rPr>
                <w:rFonts w:ascii="Arial" w:hAnsi="Arial" w:cs="Arial"/>
                <w:sz w:val="22"/>
                <w:szCs w:val="22"/>
                <w:lang w:val="en-AU"/>
              </w:rPr>
              <w:t>Complete three vertical caving activities that involve a combination of:</w:t>
            </w:r>
          </w:p>
          <w:p w14:paraId="6B8D3A8A" w14:textId="7834421E" w:rsidR="00505E02" w:rsidRPr="003A0A47" w:rsidRDefault="28DA0BE9" w:rsidP="003A0A47">
            <w:pPr>
              <w:pStyle w:val="NoSpacing"/>
              <w:numPr>
                <w:ilvl w:val="0"/>
                <w:numId w:val="3"/>
              </w:numPr>
              <w:spacing w:line="360" w:lineRule="auto"/>
              <w:rPr>
                <w:rFonts w:ascii="Arial" w:hAnsi="Arial" w:cs="Arial"/>
                <w:sz w:val="22"/>
                <w:szCs w:val="22"/>
                <w:lang w:val="en-AU"/>
              </w:rPr>
            </w:pPr>
            <w:r w:rsidRPr="003A0A47">
              <w:rPr>
                <w:rFonts w:ascii="Arial" w:hAnsi="Arial" w:cs="Arial"/>
                <w:sz w:val="22"/>
                <w:szCs w:val="22"/>
                <w:lang w:val="en-AU"/>
              </w:rPr>
              <w:t>d</w:t>
            </w:r>
            <w:r w:rsidR="005C3A26" w:rsidRPr="003A0A47">
              <w:rPr>
                <w:rFonts w:ascii="Arial" w:hAnsi="Arial" w:cs="Arial"/>
                <w:sz w:val="22"/>
                <w:szCs w:val="22"/>
                <w:lang w:val="en-AU"/>
              </w:rPr>
              <w:t>emonstrat</w:t>
            </w:r>
            <w:r w:rsidR="1FDBA8BF" w:rsidRPr="003A0A47">
              <w:rPr>
                <w:rFonts w:ascii="Arial" w:hAnsi="Arial" w:cs="Arial"/>
                <w:sz w:val="22"/>
                <w:szCs w:val="22"/>
                <w:lang w:val="en-AU"/>
              </w:rPr>
              <w:t>ing</w:t>
            </w:r>
            <w:r w:rsidR="005C3A26" w:rsidRPr="003A0A47">
              <w:rPr>
                <w:rFonts w:ascii="Arial" w:hAnsi="Arial" w:cs="Arial"/>
                <w:sz w:val="22"/>
                <w:szCs w:val="22"/>
                <w:lang w:val="en-AU"/>
              </w:rPr>
              <w:t xml:space="preserve"> continuous hazard assessment, safe negotiation of obstacles, and adherence to safety protocols</w:t>
            </w:r>
          </w:p>
          <w:p w14:paraId="156A97F9" w14:textId="266E12DE" w:rsidR="00505E02" w:rsidRPr="003A0A47" w:rsidRDefault="094CD499" w:rsidP="003A0A47">
            <w:pPr>
              <w:pStyle w:val="NoSpacing"/>
              <w:numPr>
                <w:ilvl w:val="0"/>
                <w:numId w:val="3"/>
              </w:numPr>
              <w:spacing w:line="360" w:lineRule="auto"/>
              <w:rPr>
                <w:rFonts w:ascii="Arial" w:eastAsia="MS Mincho" w:hAnsi="Arial" w:cs="Arial"/>
                <w:sz w:val="22"/>
                <w:szCs w:val="22"/>
                <w:lang w:val="en-AU"/>
              </w:rPr>
            </w:pPr>
            <w:r w:rsidRPr="003A0A47">
              <w:rPr>
                <w:rFonts w:ascii="Arial" w:eastAsia="MS Mincho" w:hAnsi="Arial" w:cs="Arial"/>
                <w:sz w:val="22"/>
                <w:szCs w:val="22"/>
                <w:lang w:val="en-AU"/>
              </w:rPr>
              <w:t>l</w:t>
            </w:r>
            <w:r w:rsidR="69E19BE7" w:rsidRPr="003A0A47">
              <w:rPr>
                <w:rFonts w:ascii="Arial" w:eastAsia="MS Mincho" w:hAnsi="Arial" w:cs="Arial"/>
                <w:sz w:val="22"/>
                <w:szCs w:val="22"/>
                <w:lang w:val="en-AU"/>
              </w:rPr>
              <w:t>ead</w:t>
            </w:r>
            <w:r w:rsidR="144FE5F1" w:rsidRPr="003A0A47">
              <w:rPr>
                <w:rFonts w:ascii="Arial" w:eastAsia="MS Mincho" w:hAnsi="Arial" w:cs="Arial"/>
                <w:sz w:val="22"/>
                <w:szCs w:val="22"/>
                <w:lang w:val="en-AU"/>
              </w:rPr>
              <w:t>ing</w:t>
            </w:r>
            <w:r w:rsidR="69E19BE7" w:rsidRPr="003A0A47">
              <w:rPr>
                <w:rFonts w:ascii="Arial" w:eastAsia="MS Mincho" w:hAnsi="Arial" w:cs="Arial"/>
                <w:sz w:val="22"/>
                <w:szCs w:val="22"/>
                <w:lang w:val="en-AU"/>
              </w:rPr>
              <w:t xml:space="preserve"> three caving sessions for a group of participants according to predetermined activity plans</w:t>
            </w:r>
          </w:p>
          <w:p w14:paraId="24F5F696" w14:textId="7895F133" w:rsidR="00505E02" w:rsidRPr="003A0A47" w:rsidRDefault="086115A7" w:rsidP="003A0A47">
            <w:pPr>
              <w:pStyle w:val="NoSpacing"/>
              <w:spacing w:line="360" w:lineRule="auto"/>
              <w:rPr>
                <w:rFonts w:ascii="Arial" w:eastAsia="MS Mincho" w:hAnsi="Arial" w:cs="Arial"/>
                <w:sz w:val="22"/>
                <w:szCs w:val="22"/>
                <w:lang w:val="en-AU"/>
              </w:rPr>
            </w:pPr>
            <w:r w:rsidRPr="003A0A47">
              <w:rPr>
                <w:rFonts w:ascii="Arial" w:eastAsia="MS Mincho" w:hAnsi="Arial" w:cs="Arial"/>
                <w:sz w:val="22"/>
                <w:szCs w:val="22"/>
                <w:lang w:val="en-AU"/>
              </w:rPr>
              <w:t>A</w:t>
            </w:r>
            <w:r w:rsidR="69E19BE7" w:rsidRPr="003A0A47">
              <w:rPr>
                <w:rFonts w:ascii="Arial" w:eastAsia="MS Mincho" w:hAnsi="Arial" w:cs="Arial"/>
                <w:sz w:val="22"/>
                <w:szCs w:val="22"/>
                <w:lang w:val="en-AU"/>
              </w:rPr>
              <w:t>cross the three sessions, use two different demonstration and instruction techniques</w:t>
            </w:r>
          </w:p>
          <w:p w14:paraId="5AAF8DE1" w14:textId="7506EDC0" w:rsidR="00505E02" w:rsidRPr="003A0A47" w:rsidRDefault="69E19BE7" w:rsidP="0055438D">
            <w:pPr>
              <w:pStyle w:val="NoSpacing"/>
              <w:spacing w:line="360" w:lineRule="auto"/>
              <w:rPr>
                <w:rFonts w:ascii="Arial" w:eastAsia="MS Mincho" w:hAnsi="Arial" w:cs="Arial"/>
                <w:sz w:val="22"/>
                <w:szCs w:val="22"/>
                <w:lang w:val="en-AU"/>
              </w:rPr>
            </w:pPr>
            <w:r w:rsidRPr="003A0A47">
              <w:rPr>
                <w:rFonts w:ascii="Arial" w:eastAsia="MS Mincho" w:hAnsi="Arial" w:cs="Arial"/>
                <w:sz w:val="22"/>
                <w:szCs w:val="22"/>
                <w:lang w:val="en-AU"/>
              </w:rPr>
              <w:lastRenderedPageBreak/>
              <w:t>during each session consistently manage participant adherence to safety procedures</w:t>
            </w:r>
          </w:p>
          <w:p w14:paraId="48B51923" w14:textId="6F8B91FA" w:rsidR="00505E02" w:rsidRPr="003A0A47" w:rsidRDefault="69E19BE7" w:rsidP="0055438D">
            <w:pPr>
              <w:pStyle w:val="NoSpacing"/>
              <w:spacing w:line="360" w:lineRule="auto"/>
              <w:rPr>
                <w:rFonts w:ascii="Arial" w:eastAsia="MS Mincho" w:hAnsi="Arial" w:cs="Arial"/>
                <w:sz w:val="22"/>
                <w:szCs w:val="22"/>
                <w:lang w:val="en-AU"/>
              </w:rPr>
            </w:pPr>
            <w:r w:rsidRPr="003A0A47">
              <w:rPr>
                <w:rFonts w:ascii="Arial" w:eastAsia="MS Mincho" w:hAnsi="Arial" w:cs="Arial"/>
                <w:sz w:val="22"/>
                <w:szCs w:val="22"/>
                <w:lang w:val="en-AU"/>
              </w:rPr>
              <w:t>after each session, facilitate a debrief with participants and participate in a team member debrief</w:t>
            </w:r>
          </w:p>
          <w:p w14:paraId="2307F7AF" w14:textId="121939EE" w:rsidR="00505E02" w:rsidRPr="003A0A47" w:rsidRDefault="69E19BE7" w:rsidP="0055438D">
            <w:pPr>
              <w:pStyle w:val="NoSpacing"/>
              <w:spacing w:line="360" w:lineRule="auto"/>
              <w:rPr>
                <w:rFonts w:ascii="Arial" w:eastAsia="MS Mincho" w:hAnsi="Arial" w:cs="Arial"/>
                <w:sz w:val="22"/>
                <w:szCs w:val="22"/>
                <w:lang w:val="en-AU"/>
              </w:rPr>
            </w:pPr>
            <w:r w:rsidRPr="003A0A47">
              <w:rPr>
                <w:rFonts w:ascii="Arial" w:eastAsia="MS Mincho" w:hAnsi="Arial" w:cs="Arial"/>
                <w:sz w:val="22"/>
                <w:szCs w:val="22"/>
                <w:lang w:val="en-AU"/>
              </w:rPr>
              <w:t>utilise options provided in Assessment Conditions to:</w:t>
            </w:r>
          </w:p>
          <w:p w14:paraId="75410FC7" w14:textId="3CAB5200" w:rsidR="00505E02" w:rsidRPr="003A0A47" w:rsidRDefault="69E19BE7" w:rsidP="0055438D">
            <w:pPr>
              <w:pStyle w:val="NoSpacing"/>
              <w:numPr>
                <w:ilvl w:val="1"/>
                <w:numId w:val="14"/>
              </w:numPr>
              <w:spacing w:line="360" w:lineRule="auto"/>
              <w:rPr>
                <w:rFonts w:ascii="Arial" w:eastAsia="MS Mincho" w:hAnsi="Arial" w:cs="Arial"/>
                <w:sz w:val="22"/>
                <w:szCs w:val="22"/>
                <w:lang w:val="en-AU"/>
              </w:rPr>
            </w:pPr>
            <w:r w:rsidRPr="003A0A47">
              <w:rPr>
                <w:rFonts w:ascii="Arial" w:eastAsia="MS Mincho" w:hAnsi="Arial" w:cs="Arial"/>
                <w:sz w:val="22"/>
                <w:szCs w:val="22"/>
                <w:lang w:val="en-AU"/>
              </w:rPr>
              <w:t>determine three required activity modifications to suit prevailing conditions and participant capabilities and responses</w:t>
            </w:r>
          </w:p>
          <w:p w14:paraId="658922A6" w14:textId="1375A258" w:rsidR="00505E02" w:rsidRPr="003A0A47" w:rsidRDefault="69E19BE7" w:rsidP="0055438D">
            <w:pPr>
              <w:pStyle w:val="NoSpacing"/>
              <w:numPr>
                <w:ilvl w:val="1"/>
                <w:numId w:val="14"/>
              </w:numPr>
              <w:spacing w:line="360" w:lineRule="auto"/>
              <w:rPr>
                <w:rFonts w:ascii="Arial" w:eastAsia="MS Mincho" w:hAnsi="Arial" w:cs="Arial"/>
                <w:sz w:val="22"/>
                <w:szCs w:val="22"/>
                <w:lang w:val="en-AU"/>
              </w:rPr>
            </w:pPr>
            <w:r w:rsidRPr="003A0A47">
              <w:rPr>
                <w:rFonts w:ascii="Arial" w:eastAsia="MS Mincho" w:hAnsi="Arial" w:cs="Arial"/>
                <w:sz w:val="22"/>
                <w:szCs w:val="22"/>
                <w:lang w:val="en-AU"/>
              </w:rPr>
              <w:t>respond to three different immediate safety risks that have arisen during activities</w:t>
            </w:r>
          </w:p>
          <w:p w14:paraId="5D4BD935" w14:textId="22E1C35E" w:rsidR="00505E02" w:rsidRPr="003A0A47" w:rsidRDefault="69E19BE7" w:rsidP="0055438D">
            <w:pPr>
              <w:pStyle w:val="NoSpacing"/>
              <w:numPr>
                <w:ilvl w:val="1"/>
                <w:numId w:val="14"/>
              </w:numPr>
              <w:spacing w:line="360" w:lineRule="auto"/>
              <w:rPr>
                <w:rFonts w:ascii="Arial" w:eastAsia="MS Mincho" w:hAnsi="Arial" w:cs="Arial"/>
                <w:sz w:val="22"/>
                <w:szCs w:val="22"/>
                <w:lang w:val="en-AU"/>
              </w:rPr>
            </w:pPr>
            <w:r w:rsidRPr="003A0A47">
              <w:rPr>
                <w:rFonts w:ascii="Arial" w:eastAsia="MS Mincho" w:hAnsi="Arial" w:cs="Arial"/>
                <w:sz w:val="22"/>
                <w:szCs w:val="22"/>
                <w:lang w:val="en-AU"/>
              </w:rPr>
              <w:t>respond to two emergency situations and complete two incident reports</w:t>
            </w:r>
          </w:p>
          <w:p w14:paraId="39CED8DC" w14:textId="656B334B" w:rsidR="00505E02" w:rsidRPr="003A0A47" w:rsidRDefault="69E19BE7" w:rsidP="0055438D">
            <w:pPr>
              <w:pStyle w:val="NoSpacing"/>
              <w:numPr>
                <w:ilvl w:val="1"/>
                <w:numId w:val="14"/>
              </w:numPr>
              <w:spacing w:line="360" w:lineRule="auto"/>
              <w:rPr>
                <w:rFonts w:ascii="Arial" w:eastAsia="MS Mincho" w:hAnsi="Arial" w:cs="Arial"/>
                <w:sz w:val="22"/>
                <w:szCs w:val="22"/>
                <w:lang w:val="en-AU"/>
              </w:rPr>
            </w:pPr>
            <w:r w:rsidRPr="003A0A47">
              <w:rPr>
                <w:rFonts w:ascii="Arial" w:eastAsia="MS Mincho" w:hAnsi="Arial" w:cs="Arial"/>
                <w:sz w:val="22"/>
                <w:szCs w:val="22"/>
                <w:lang w:val="en-AU"/>
              </w:rPr>
              <w:t>complete two reports on equipment faults.</w:t>
            </w:r>
          </w:p>
        </w:tc>
      </w:tr>
      <w:tr w:rsidR="00505E02" w:rsidRPr="003A0A47" w14:paraId="5533D32B" w14:textId="77777777" w:rsidTr="002E587C">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2D0798FF" w14:textId="5DB6A546" w:rsidR="00505E02" w:rsidRPr="003A0A47" w:rsidRDefault="00505E02" w:rsidP="003A0A47">
            <w:pPr>
              <w:pStyle w:val="NoSpacing"/>
              <w:spacing w:line="360" w:lineRule="auto"/>
              <w:rPr>
                <w:rFonts w:ascii="Arial" w:hAnsi="Arial" w:cs="Arial"/>
                <w:b/>
                <w:bCs/>
                <w:sz w:val="22"/>
                <w:szCs w:val="22"/>
              </w:rPr>
            </w:pPr>
            <w:r w:rsidRPr="003A0A47">
              <w:rPr>
                <w:rFonts w:ascii="Arial" w:hAnsi="Arial" w:cs="Arial"/>
                <w:b/>
                <w:bCs/>
                <w:sz w:val="22"/>
                <w:szCs w:val="22"/>
                <w:lang w:val="en-AU"/>
              </w:rPr>
              <w:lastRenderedPageBreak/>
              <w:t>Knowledge evidence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3235B23B" w14:textId="77777777" w:rsidR="00B953A9" w:rsidRPr="003A0A47" w:rsidRDefault="00B953A9" w:rsidP="003A0A47">
            <w:pPr>
              <w:pStyle w:val="NoSpacing"/>
              <w:spacing w:line="360" w:lineRule="auto"/>
              <w:rPr>
                <w:rFonts w:ascii="Arial" w:eastAsia="Calibri" w:hAnsi="Arial" w:cs="Arial"/>
                <w:sz w:val="22"/>
                <w:szCs w:val="22"/>
                <w:lang w:val="en-AU"/>
              </w:rPr>
            </w:pPr>
            <w:r w:rsidRPr="003A0A47">
              <w:rPr>
                <w:rFonts w:ascii="Arial" w:eastAsia="Calibri" w:hAnsi="Arial" w:cs="Arial"/>
                <w:sz w:val="22"/>
                <w:szCs w:val="22"/>
                <w:lang w:val="en-AU"/>
              </w:rPr>
              <w:t>Demonstrated knowledge required to complete the tasks outlined in elements and performance criteria of this unit:</w:t>
            </w:r>
          </w:p>
          <w:p w14:paraId="5AAB72FF" w14:textId="3E733FD1" w:rsidR="004D0B71" w:rsidRPr="003A0A47" w:rsidRDefault="004D0B71" w:rsidP="003A0A47">
            <w:pPr>
              <w:pStyle w:val="NoSpacing"/>
              <w:spacing w:line="360" w:lineRule="auto"/>
              <w:rPr>
                <w:rFonts w:ascii="Arial" w:eastAsia="Calibri" w:hAnsi="Arial" w:cs="Arial"/>
                <w:sz w:val="22"/>
                <w:szCs w:val="22"/>
                <w:lang w:val="en-AU"/>
              </w:rPr>
            </w:pPr>
            <w:r w:rsidRPr="003A0A47">
              <w:rPr>
                <w:rFonts w:ascii="Arial" w:eastAsia="Calibri" w:hAnsi="Arial" w:cs="Arial"/>
                <w:sz w:val="22"/>
                <w:szCs w:val="22"/>
                <w:lang w:val="en-AU"/>
              </w:rPr>
              <w:t>Organisational safety, rescue, and emergency procedures for caving activities.</w:t>
            </w:r>
          </w:p>
          <w:p w14:paraId="7E67844A" w14:textId="79226904" w:rsidR="004D0B71" w:rsidRPr="003A0A47" w:rsidRDefault="004D0B71" w:rsidP="003A0A47">
            <w:pPr>
              <w:pStyle w:val="NoSpacing"/>
              <w:spacing w:line="360" w:lineRule="auto"/>
              <w:rPr>
                <w:rFonts w:ascii="Arial" w:eastAsia="Calibri" w:hAnsi="Arial" w:cs="Arial"/>
                <w:sz w:val="22"/>
                <w:szCs w:val="22"/>
                <w:lang w:val="en-AU"/>
              </w:rPr>
            </w:pPr>
            <w:r w:rsidRPr="003A0A47">
              <w:rPr>
                <w:rFonts w:ascii="Arial" w:eastAsia="Calibri" w:hAnsi="Arial" w:cs="Arial"/>
                <w:sz w:val="22"/>
                <w:szCs w:val="22"/>
                <w:lang w:val="en-AU"/>
              </w:rPr>
              <w:t>Types, features, advantages, and correct fitting of personal protective equipment (PPE) for vertical caving, including:</w:t>
            </w:r>
          </w:p>
          <w:p w14:paraId="644AFB0C" w14:textId="2102BDFC" w:rsidR="004D0B71" w:rsidRPr="003A0A47" w:rsidRDefault="004D0B71" w:rsidP="003A0A47">
            <w:pPr>
              <w:pStyle w:val="NoSpacing"/>
              <w:numPr>
                <w:ilvl w:val="0"/>
                <w:numId w:val="8"/>
              </w:numPr>
              <w:spacing w:line="360" w:lineRule="auto"/>
              <w:rPr>
                <w:rFonts w:ascii="Arial" w:eastAsia="Calibri" w:hAnsi="Arial" w:cs="Arial"/>
                <w:sz w:val="22"/>
                <w:szCs w:val="22"/>
                <w:lang w:val="en-AU"/>
              </w:rPr>
            </w:pPr>
            <w:r w:rsidRPr="003A0A47">
              <w:rPr>
                <w:rFonts w:ascii="Arial" w:eastAsia="Calibri" w:hAnsi="Arial" w:cs="Arial"/>
                <w:sz w:val="22"/>
                <w:szCs w:val="22"/>
                <w:lang w:val="en-AU"/>
              </w:rPr>
              <w:t>Clothing, footwear, gloves, caving helmets, headlamps, harnesses, and cow’s tails</w:t>
            </w:r>
          </w:p>
          <w:p w14:paraId="2B8DF86B" w14:textId="299332FD" w:rsidR="004D0B71" w:rsidRPr="003A0A47" w:rsidRDefault="004D0B71" w:rsidP="003A0A47">
            <w:pPr>
              <w:pStyle w:val="NoSpacing"/>
              <w:spacing w:line="360" w:lineRule="auto"/>
              <w:rPr>
                <w:rFonts w:ascii="Arial" w:eastAsia="Calibri" w:hAnsi="Arial" w:cs="Arial"/>
                <w:sz w:val="22"/>
                <w:szCs w:val="22"/>
                <w:lang w:val="en-AU"/>
              </w:rPr>
            </w:pPr>
            <w:r w:rsidRPr="003A0A47">
              <w:rPr>
                <w:rFonts w:ascii="Arial" w:eastAsia="Calibri" w:hAnsi="Arial" w:cs="Arial"/>
                <w:sz w:val="22"/>
                <w:szCs w:val="22"/>
                <w:lang w:val="en-AU"/>
              </w:rPr>
              <w:t>Equipment and techniques for vertical caving:</w:t>
            </w:r>
          </w:p>
          <w:p w14:paraId="007FDA6C" w14:textId="013F336F" w:rsidR="004D0B71" w:rsidRPr="003A0A47" w:rsidRDefault="004D0B71" w:rsidP="003A0A47">
            <w:pPr>
              <w:pStyle w:val="NoSpacing"/>
              <w:numPr>
                <w:ilvl w:val="0"/>
                <w:numId w:val="9"/>
              </w:numPr>
              <w:spacing w:line="360" w:lineRule="auto"/>
              <w:rPr>
                <w:rFonts w:ascii="Arial" w:eastAsia="Calibri" w:hAnsi="Arial" w:cs="Arial"/>
                <w:sz w:val="22"/>
                <w:szCs w:val="22"/>
                <w:lang w:val="en-AU"/>
              </w:rPr>
            </w:pPr>
            <w:r w:rsidRPr="003A0A47">
              <w:rPr>
                <w:rFonts w:ascii="Arial" w:eastAsia="Calibri" w:hAnsi="Arial" w:cs="Arial"/>
                <w:sz w:val="22"/>
                <w:szCs w:val="22"/>
                <w:lang w:val="en-AU"/>
              </w:rPr>
              <w:t xml:space="preserve">Ladders, anchors (natural and artificial), carabiners, </w:t>
            </w:r>
            <w:proofErr w:type="spellStart"/>
            <w:r w:rsidRPr="00EE317E">
              <w:rPr>
                <w:rFonts w:ascii="Arial" w:eastAsia="Calibri" w:hAnsi="Arial" w:cs="Arial"/>
                <w:i/>
                <w:iCs/>
                <w:sz w:val="22"/>
                <w:szCs w:val="22"/>
                <w:lang w:val="en-AU"/>
              </w:rPr>
              <w:t>maillon</w:t>
            </w:r>
            <w:proofErr w:type="spellEnd"/>
            <w:r w:rsidRPr="00EE317E">
              <w:rPr>
                <w:rFonts w:ascii="Arial" w:eastAsia="Calibri" w:hAnsi="Arial" w:cs="Arial"/>
                <w:i/>
                <w:iCs/>
                <w:sz w:val="22"/>
                <w:szCs w:val="22"/>
                <w:lang w:val="en-AU"/>
              </w:rPr>
              <w:t xml:space="preserve"> </w:t>
            </w:r>
            <w:proofErr w:type="spellStart"/>
            <w:r w:rsidRPr="00EE317E">
              <w:rPr>
                <w:rFonts w:ascii="Arial" w:eastAsia="Calibri" w:hAnsi="Arial" w:cs="Arial"/>
                <w:i/>
                <w:iCs/>
                <w:sz w:val="22"/>
                <w:szCs w:val="22"/>
                <w:lang w:val="en-AU"/>
              </w:rPr>
              <w:t>rapides</w:t>
            </w:r>
            <w:proofErr w:type="spellEnd"/>
            <w:r w:rsidRPr="003A0A47">
              <w:rPr>
                <w:rFonts w:ascii="Arial" w:eastAsia="Calibri" w:hAnsi="Arial" w:cs="Arial"/>
                <w:sz w:val="22"/>
                <w:szCs w:val="22"/>
                <w:lang w:val="en-AU"/>
              </w:rPr>
              <w:t>, static/dynamic ropes, rope protectors, Prusik cords, tapes, slings, mechanical ascenders, foot loops, descending and belay devices (assisted locking, inline, figure 8, plate, tubular, improvised)</w:t>
            </w:r>
          </w:p>
          <w:p w14:paraId="43EB0187" w14:textId="70A4D65A" w:rsidR="004D0B71" w:rsidRPr="003A0A47" w:rsidRDefault="004D0B71" w:rsidP="003A0A47">
            <w:pPr>
              <w:pStyle w:val="NoSpacing"/>
              <w:spacing w:line="360" w:lineRule="auto"/>
              <w:rPr>
                <w:rFonts w:ascii="Arial" w:eastAsia="Calibri" w:hAnsi="Arial" w:cs="Arial"/>
                <w:sz w:val="22"/>
                <w:szCs w:val="22"/>
                <w:lang w:val="en-AU"/>
              </w:rPr>
            </w:pPr>
            <w:r w:rsidRPr="003A0A47">
              <w:rPr>
                <w:rFonts w:ascii="Arial" w:eastAsia="Calibri" w:hAnsi="Arial" w:cs="Arial"/>
                <w:sz w:val="22"/>
                <w:szCs w:val="22"/>
                <w:lang w:val="en-AU"/>
              </w:rPr>
              <w:t>Knots used for attaching descending/ascending devices, belay systems, and anchors</w:t>
            </w:r>
          </w:p>
          <w:p w14:paraId="29A67CE6" w14:textId="7EC04144" w:rsidR="004D0B71" w:rsidRPr="003A0A47" w:rsidRDefault="004D0B71" w:rsidP="003A0A47">
            <w:pPr>
              <w:pStyle w:val="NoSpacing"/>
              <w:spacing w:line="360" w:lineRule="auto"/>
              <w:rPr>
                <w:rFonts w:ascii="Arial" w:eastAsia="Calibri" w:hAnsi="Arial" w:cs="Arial"/>
                <w:sz w:val="22"/>
                <w:szCs w:val="22"/>
                <w:lang w:val="en-AU"/>
              </w:rPr>
            </w:pPr>
            <w:r w:rsidRPr="003A0A47">
              <w:rPr>
                <w:rFonts w:ascii="Arial" w:eastAsia="Calibri" w:hAnsi="Arial" w:cs="Arial"/>
                <w:sz w:val="22"/>
                <w:szCs w:val="22"/>
                <w:lang w:val="en-AU"/>
              </w:rPr>
              <w:t>Posture and movement techniques for ladders, abseils and single ropes</w:t>
            </w:r>
          </w:p>
          <w:p w14:paraId="4988C7E1" w14:textId="12516D6B" w:rsidR="004D0B71" w:rsidRPr="003A0A47" w:rsidRDefault="004D0B71" w:rsidP="003A0A47">
            <w:pPr>
              <w:pStyle w:val="NoSpacing"/>
              <w:spacing w:line="360" w:lineRule="auto"/>
              <w:rPr>
                <w:rFonts w:ascii="Arial" w:eastAsia="Calibri" w:hAnsi="Arial" w:cs="Arial"/>
                <w:sz w:val="22"/>
                <w:szCs w:val="22"/>
                <w:lang w:val="en-AU"/>
              </w:rPr>
            </w:pPr>
            <w:r w:rsidRPr="003A0A47">
              <w:rPr>
                <w:rFonts w:ascii="Arial" w:eastAsia="Calibri" w:hAnsi="Arial" w:cs="Arial"/>
                <w:sz w:val="22"/>
                <w:szCs w:val="22"/>
                <w:lang w:val="en-AU"/>
              </w:rPr>
              <w:t xml:space="preserve">Hazards </w:t>
            </w:r>
            <w:r w:rsidR="408F6A4F" w:rsidRPr="003A0A47">
              <w:rPr>
                <w:rFonts w:ascii="Arial" w:eastAsia="Calibri" w:hAnsi="Arial" w:cs="Arial"/>
                <w:sz w:val="22"/>
                <w:szCs w:val="22"/>
                <w:lang w:val="en-AU"/>
              </w:rPr>
              <w:t>including:</w:t>
            </w:r>
          </w:p>
          <w:p w14:paraId="73125539" w14:textId="041EC27E" w:rsidR="004D0B71" w:rsidRPr="003A0A47" w:rsidRDefault="004D0B71" w:rsidP="003A0A47">
            <w:pPr>
              <w:pStyle w:val="NoSpacing"/>
              <w:numPr>
                <w:ilvl w:val="0"/>
                <w:numId w:val="1"/>
              </w:numPr>
              <w:spacing w:line="360" w:lineRule="auto"/>
              <w:rPr>
                <w:rFonts w:ascii="Arial" w:eastAsia="Calibri" w:hAnsi="Arial" w:cs="Arial"/>
                <w:sz w:val="22"/>
                <w:szCs w:val="22"/>
                <w:lang w:val="en-AU"/>
              </w:rPr>
            </w:pPr>
            <w:r w:rsidRPr="003A0A47">
              <w:rPr>
                <w:rFonts w:ascii="Arial" w:eastAsia="Calibri" w:hAnsi="Arial" w:cs="Arial"/>
                <w:sz w:val="22"/>
                <w:szCs w:val="22"/>
                <w:lang w:val="en-AU"/>
              </w:rPr>
              <w:lastRenderedPageBreak/>
              <w:t>falling debris, abrasion points, overhangs, rising water, tangled ropes, slippery surfaces, vertical squeezes, low visibility</w:t>
            </w:r>
          </w:p>
          <w:p w14:paraId="32049252" w14:textId="4B59DE35" w:rsidR="00030844" w:rsidRPr="003A0A47" w:rsidRDefault="004D0B71" w:rsidP="003A0A47">
            <w:pPr>
              <w:pStyle w:val="NoSpacing"/>
              <w:spacing w:line="360" w:lineRule="auto"/>
              <w:rPr>
                <w:rFonts w:ascii="Arial" w:eastAsia="Calibri" w:hAnsi="Arial" w:cs="Arial"/>
                <w:sz w:val="22"/>
                <w:szCs w:val="22"/>
                <w:lang w:val="en-AU"/>
              </w:rPr>
            </w:pPr>
            <w:r w:rsidRPr="003A0A47">
              <w:rPr>
                <w:rFonts w:ascii="Arial" w:eastAsia="Calibri" w:hAnsi="Arial" w:cs="Arial"/>
                <w:sz w:val="22"/>
                <w:szCs w:val="22"/>
                <w:lang w:val="en-AU"/>
              </w:rPr>
              <w:t>Methods for minimising environmental impact during vertical caving activities</w:t>
            </w:r>
          </w:p>
          <w:p w14:paraId="4243D050" w14:textId="2D5CC92F" w:rsidR="00030844" w:rsidRPr="003A0A47" w:rsidRDefault="1440BE59" w:rsidP="003A0A47">
            <w:pPr>
              <w:pStyle w:val="NoSpacing"/>
              <w:spacing w:line="360" w:lineRule="auto"/>
              <w:rPr>
                <w:rFonts w:ascii="Arial" w:eastAsia="Calibri" w:hAnsi="Arial" w:cs="Arial"/>
                <w:sz w:val="22"/>
                <w:szCs w:val="22"/>
                <w:lang w:val="en-AU"/>
              </w:rPr>
            </w:pPr>
            <w:r w:rsidRPr="003A0A47">
              <w:rPr>
                <w:rFonts w:ascii="Arial" w:eastAsia="Calibri" w:hAnsi="Arial" w:cs="Arial"/>
                <w:sz w:val="22"/>
                <w:szCs w:val="22"/>
                <w:lang w:val="en-AU"/>
              </w:rPr>
              <w:t>Techniques used to:</w:t>
            </w:r>
          </w:p>
          <w:p w14:paraId="10877830" w14:textId="7820AFAE" w:rsidR="00030844" w:rsidRPr="003A0A47" w:rsidRDefault="1440BE59" w:rsidP="003A0A47">
            <w:pPr>
              <w:pStyle w:val="ListParagraph"/>
              <w:numPr>
                <w:ilvl w:val="0"/>
                <w:numId w:val="2"/>
              </w:numPr>
              <w:spacing w:line="360" w:lineRule="auto"/>
              <w:rPr>
                <w:rFonts w:ascii="Arial" w:eastAsia="Calibri" w:hAnsi="Arial" w:cs="Arial"/>
                <w:sz w:val="22"/>
                <w:szCs w:val="22"/>
                <w:lang w:val="en-AU"/>
              </w:rPr>
            </w:pPr>
            <w:r w:rsidRPr="003A0A47">
              <w:rPr>
                <w:rFonts w:ascii="Arial" w:eastAsia="Calibri" w:hAnsi="Arial" w:cs="Arial"/>
                <w:sz w:val="22"/>
                <w:szCs w:val="22"/>
                <w:lang w:val="en-AU"/>
              </w:rPr>
              <w:t>build group cohesion</w:t>
            </w:r>
          </w:p>
          <w:p w14:paraId="2517C5EC" w14:textId="4C2713BB" w:rsidR="00030844" w:rsidRPr="003A0A47" w:rsidRDefault="1440BE59" w:rsidP="003A0A47">
            <w:pPr>
              <w:pStyle w:val="ListParagraph"/>
              <w:numPr>
                <w:ilvl w:val="0"/>
                <w:numId w:val="2"/>
              </w:numPr>
              <w:spacing w:line="360" w:lineRule="auto"/>
              <w:rPr>
                <w:rFonts w:ascii="Arial" w:eastAsia="Calibri" w:hAnsi="Arial" w:cs="Arial"/>
                <w:sz w:val="22"/>
                <w:szCs w:val="22"/>
                <w:lang w:val="en-AU"/>
              </w:rPr>
            </w:pPr>
            <w:r w:rsidRPr="003A0A47">
              <w:rPr>
                <w:rFonts w:ascii="Arial" w:eastAsia="Calibri" w:hAnsi="Arial" w:cs="Arial"/>
                <w:sz w:val="22"/>
                <w:szCs w:val="22"/>
                <w:lang w:val="en-AU"/>
              </w:rPr>
              <w:t>motivate and encourage participants to keep them engaged and challenged</w:t>
            </w:r>
          </w:p>
          <w:p w14:paraId="374D16AB" w14:textId="25F6ABCA" w:rsidR="00030844" w:rsidRPr="003A0A47" w:rsidRDefault="1440BE59" w:rsidP="003A0A47">
            <w:pPr>
              <w:pStyle w:val="ListParagraph"/>
              <w:numPr>
                <w:ilvl w:val="0"/>
                <w:numId w:val="2"/>
              </w:numPr>
              <w:spacing w:line="360" w:lineRule="auto"/>
              <w:rPr>
                <w:rFonts w:ascii="Arial" w:eastAsia="Calibri" w:hAnsi="Arial" w:cs="Arial"/>
                <w:sz w:val="22"/>
                <w:szCs w:val="22"/>
                <w:lang w:val="en-AU"/>
              </w:rPr>
            </w:pPr>
            <w:r w:rsidRPr="003A0A47">
              <w:rPr>
                <w:rFonts w:ascii="Arial" w:eastAsia="Calibri" w:hAnsi="Arial" w:cs="Arial"/>
                <w:sz w:val="22"/>
                <w:szCs w:val="22"/>
                <w:lang w:val="en-AU"/>
              </w:rPr>
              <w:t>provide constructive feedback to participants</w:t>
            </w:r>
          </w:p>
        </w:tc>
      </w:tr>
      <w:tr w:rsidR="00505E02" w:rsidRPr="003A0A47" w14:paraId="46D261A3" w14:textId="77777777" w:rsidTr="002E587C">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4EFC759B" w14:textId="5271201D" w:rsidR="00505E02" w:rsidRPr="003A0A47" w:rsidRDefault="00505E02" w:rsidP="003A0A47">
            <w:pPr>
              <w:pStyle w:val="NoSpacing"/>
              <w:spacing w:line="360" w:lineRule="auto"/>
              <w:rPr>
                <w:rFonts w:ascii="Arial" w:hAnsi="Arial" w:cs="Arial"/>
                <w:b/>
                <w:bCs/>
                <w:sz w:val="22"/>
                <w:szCs w:val="22"/>
              </w:rPr>
            </w:pPr>
            <w:r w:rsidRPr="003A0A47">
              <w:rPr>
                <w:rFonts w:ascii="Arial" w:hAnsi="Arial" w:cs="Arial"/>
                <w:b/>
                <w:bCs/>
                <w:sz w:val="22"/>
                <w:szCs w:val="22"/>
                <w:lang w:val="en-AU"/>
              </w:rPr>
              <w:lastRenderedPageBreak/>
              <w:t>Assessment conditions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55878C8" w14:textId="119D8F43" w:rsidR="00134AD0" w:rsidRPr="003A0A47" w:rsidRDefault="00134AD0" w:rsidP="003A0A47">
            <w:pPr>
              <w:pStyle w:val="NoSpacing"/>
              <w:spacing w:line="360" w:lineRule="auto"/>
              <w:rPr>
                <w:rFonts w:ascii="Arial" w:hAnsi="Arial" w:cs="Arial"/>
                <w:sz w:val="22"/>
                <w:szCs w:val="22"/>
                <w:lang w:val="en-AU"/>
              </w:rPr>
            </w:pPr>
            <w:r w:rsidRPr="003A0A47">
              <w:rPr>
                <w:rFonts w:ascii="Arial" w:hAnsi="Arial" w:cs="Arial"/>
                <w:sz w:val="22"/>
                <w:szCs w:val="22"/>
                <w:lang w:val="en-AU"/>
              </w:rPr>
              <w:t>Assessment of performance evidence may be in a workplace setting or an environment that accurately represents a real workplace.</w:t>
            </w:r>
          </w:p>
          <w:p w14:paraId="22AB3B7F" w14:textId="1B318217" w:rsidR="0001510B" w:rsidRPr="003A0A47" w:rsidRDefault="0001510B" w:rsidP="003A0A47">
            <w:pPr>
              <w:pStyle w:val="NoSpacing"/>
              <w:spacing w:line="360" w:lineRule="auto"/>
              <w:rPr>
                <w:rFonts w:ascii="Arial" w:hAnsi="Arial" w:cs="Arial"/>
                <w:sz w:val="22"/>
                <w:szCs w:val="22"/>
                <w:lang w:val="en-AU"/>
              </w:rPr>
            </w:pPr>
            <w:r w:rsidRPr="003A0A47">
              <w:rPr>
                <w:rFonts w:ascii="Arial" w:hAnsi="Arial" w:cs="Arial"/>
                <w:sz w:val="22"/>
                <w:szCs w:val="22"/>
                <w:lang w:val="en-AU"/>
              </w:rPr>
              <w:t>Skills must be demonstrated in an outdoor environment where multi pitch lead climbs are completed on natural surfaces</w:t>
            </w:r>
          </w:p>
          <w:p w14:paraId="500F8922" w14:textId="77777777" w:rsidR="00420C5E" w:rsidRPr="003A0A47" w:rsidRDefault="00420C5E" w:rsidP="003A0A47">
            <w:pPr>
              <w:pStyle w:val="NoSpacing"/>
              <w:spacing w:line="360" w:lineRule="auto"/>
              <w:rPr>
                <w:rFonts w:ascii="Arial" w:hAnsi="Arial" w:cs="Arial"/>
                <w:sz w:val="22"/>
                <w:szCs w:val="22"/>
                <w:lang w:val="en-AU"/>
              </w:rPr>
            </w:pPr>
            <w:r w:rsidRPr="003A0A47">
              <w:rPr>
                <w:rFonts w:ascii="Arial" w:hAnsi="Arial" w:cs="Arial"/>
                <w:sz w:val="22"/>
                <w:szCs w:val="22"/>
                <w:lang w:val="en-AU"/>
              </w:rPr>
              <w:t>Skills must be demonstrated in natural cave settings with vertical environments, including:</w:t>
            </w:r>
          </w:p>
          <w:p w14:paraId="7F0CC679" w14:textId="58E97A02" w:rsidR="00420C5E" w:rsidRPr="003A0A47" w:rsidRDefault="00420C5E" w:rsidP="003A0A47">
            <w:pPr>
              <w:pStyle w:val="NoSpacing"/>
              <w:numPr>
                <w:ilvl w:val="0"/>
                <w:numId w:val="10"/>
              </w:numPr>
              <w:spacing w:line="360" w:lineRule="auto"/>
              <w:rPr>
                <w:rFonts w:ascii="Arial" w:hAnsi="Arial" w:cs="Arial"/>
                <w:sz w:val="22"/>
                <w:szCs w:val="22"/>
                <w:lang w:val="en-AU"/>
              </w:rPr>
            </w:pPr>
            <w:r w:rsidRPr="003A0A47">
              <w:rPr>
                <w:rFonts w:ascii="Arial" w:hAnsi="Arial" w:cs="Arial"/>
                <w:sz w:val="22"/>
                <w:szCs w:val="22"/>
                <w:lang w:val="en-AU"/>
              </w:rPr>
              <w:t>Single pitches, ladders, and fixed ropes</w:t>
            </w:r>
          </w:p>
          <w:p w14:paraId="28270A18" w14:textId="4039465C" w:rsidR="00420C5E" w:rsidRPr="003A0A47" w:rsidRDefault="00420C5E" w:rsidP="003A0A47">
            <w:pPr>
              <w:pStyle w:val="NoSpacing"/>
              <w:numPr>
                <w:ilvl w:val="0"/>
                <w:numId w:val="10"/>
              </w:numPr>
              <w:spacing w:line="360" w:lineRule="auto"/>
              <w:rPr>
                <w:rFonts w:ascii="Arial" w:hAnsi="Arial" w:cs="Arial"/>
                <w:sz w:val="22"/>
                <w:szCs w:val="22"/>
                <w:lang w:val="en-AU"/>
              </w:rPr>
            </w:pPr>
            <w:r w:rsidRPr="003A0A47">
              <w:rPr>
                <w:rFonts w:ascii="Arial" w:hAnsi="Arial" w:cs="Arial"/>
                <w:sz w:val="22"/>
                <w:szCs w:val="22"/>
                <w:lang w:val="en-AU"/>
              </w:rPr>
              <w:t>Hazards such as wet or slippery surfaces, tight spaces, or low light conditions</w:t>
            </w:r>
          </w:p>
          <w:p w14:paraId="7CBAF10A" w14:textId="77777777" w:rsidR="00420C5E" w:rsidRPr="003A0A47" w:rsidRDefault="00420C5E" w:rsidP="003A0A47">
            <w:pPr>
              <w:pStyle w:val="NoSpacing"/>
              <w:spacing w:line="360" w:lineRule="auto"/>
              <w:rPr>
                <w:rFonts w:ascii="Arial" w:hAnsi="Arial" w:cs="Arial"/>
                <w:sz w:val="22"/>
                <w:szCs w:val="22"/>
                <w:lang w:val="en-AU"/>
              </w:rPr>
            </w:pPr>
            <w:r w:rsidRPr="003A0A47">
              <w:rPr>
                <w:rFonts w:ascii="Arial" w:hAnsi="Arial" w:cs="Arial"/>
                <w:sz w:val="22"/>
                <w:szCs w:val="22"/>
                <w:lang w:val="en-AU"/>
              </w:rPr>
              <w:t>Assessment must include:</w:t>
            </w:r>
          </w:p>
          <w:p w14:paraId="2ABE00EC" w14:textId="57A6C145" w:rsidR="00420C5E" w:rsidRPr="003A0A47" w:rsidRDefault="00420C5E" w:rsidP="003A0A47">
            <w:pPr>
              <w:pStyle w:val="NoSpacing"/>
              <w:numPr>
                <w:ilvl w:val="0"/>
                <w:numId w:val="11"/>
              </w:numPr>
              <w:spacing w:line="360" w:lineRule="auto"/>
              <w:rPr>
                <w:rFonts w:ascii="Arial" w:hAnsi="Arial" w:cs="Arial"/>
                <w:sz w:val="22"/>
                <w:szCs w:val="22"/>
                <w:lang w:val="en-AU"/>
              </w:rPr>
            </w:pPr>
            <w:r w:rsidRPr="003A0A47">
              <w:rPr>
                <w:rFonts w:ascii="Arial" w:hAnsi="Arial" w:cs="Arial"/>
                <w:sz w:val="22"/>
                <w:szCs w:val="22"/>
                <w:lang w:val="en-AU"/>
              </w:rPr>
              <w:t xml:space="preserve">A group of </w:t>
            </w:r>
            <w:r w:rsidR="00A96F03" w:rsidRPr="003A0A47">
              <w:rPr>
                <w:rFonts w:ascii="Arial" w:hAnsi="Arial" w:cs="Arial"/>
                <w:sz w:val="22"/>
                <w:szCs w:val="22"/>
                <w:lang w:val="en-AU"/>
              </w:rPr>
              <w:t xml:space="preserve">3 or more </w:t>
            </w:r>
            <w:r w:rsidRPr="003A0A47">
              <w:rPr>
                <w:rFonts w:ascii="Arial" w:hAnsi="Arial" w:cs="Arial"/>
                <w:sz w:val="22"/>
                <w:szCs w:val="22"/>
                <w:lang w:val="en-AU"/>
              </w:rPr>
              <w:t>participants (real or simulated)</w:t>
            </w:r>
          </w:p>
          <w:p w14:paraId="563633FA" w14:textId="19F8416F" w:rsidR="00420C5E" w:rsidRPr="003A0A47" w:rsidRDefault="00420C5E" w:rsidP="003A0A47">
            <w:pPr>
              <w:pStyle w:val="NoSpacing"/>
              <w:numPr>
                <w:ilvl w:val="0"/>
                <w:numId w:val="11"/>
              </w:numPr>
              <w:spacing w:line="360" w:lineRule="auto"/>
              <w:rPr>
                <w:rFonts w:ascii="Arial" w:hAnsi="Arial" w:cs="Arial"/>
                <w:sz w:val="22"/>
                <w:szCs w:val="22"/>
                <w:lang w:val="en-AU"/>
              </w:rPr>
            </w:pPr>
            <w:r w:rsidRPr="003A0A47">
              <w:rPr>
                <w:rFonts w:ascii="Arial" w:hAnsi="Arial" w:cs="Arial"/>
                <w:sz w:val="22"/>
                <w:szCs w:val="22"/>
                <w:lang w:val="en-AU"/>
              </w:rPr>
              <w:t>Use of all required PPE and vertical equipment</w:t>
            </w:r>
          </w:p>
          <w:p w14:paraId="7874DA47" w14:textId="63F2F233" w:rsidR="00420C5E" w:rsidRPr="003A0A47" w:rsidRDefault="00420C5E" w:rsidP="003A0A47">
            <w:pPr>
              <w:pStyle w:val="NoSpacing"/>
              <w:numPr>
                <w:ilvl w:val="0"/>
                <w:numId w:val="11"/>
              </w:numPr>
              <w:spacing w:line="360" w:lineRule="auto"/>
              <w:rPr>
                <w:rFonts w:ascii="Arial" w:hAnsi="Arial" w:cs="Arial"/>
                <w:sz w:val="22"/>
                <w:szCs w:val="22"/>
                <w:lang w:val="en-AU"/>
              </w:rPr>
            </w:pPr>
            <w:r w:rsidRPr="003A0A47">
              <w:rPr>
                <w:rFonts w:ascii="Arial" w:hAnsi="Arial" w:cs="Arial"/>
                <w:sz w:val="22"/>
                <w:szCs w:val="22"/>
                <w:lang w:val="en-AU"/>
              </w:rPr>
              <w:t>Rescue and communication equipment for emergencies</w:t>
            </w:r>
          </w:p>
          <w:p w14:paraId="35E6DB8A" w14:textId="77777777" w:rsidR="00420C5E" w:rsidRPr="003A0A47" w:rsidRDefault="00420C5E" w:rsidP="003A0A47">
            <w:pPr>
              <w:pStyle w:val="NoSpacing"/>
              <w:spacing w:line="360" w:lineRule="auto"/>
              <w:rPr>
                <w:rFonts w:ascii="Arial" w:hAnsi="Arial" w:cs="Arial"/>
                <w:sz w:val="22"/>
                <w:szCs w:val="22"/>
                <w:lang w:val="en-AU"/>
              </w:rPr>
            </w:pPr>
            <w:r w:rsidRPr="003A0A47">
              <w:rPr>
                <w:rFonts w:ascii="Arial" w:hAnsi="Arial" w:cs="Arial"/>
                <w:sz w:val="22"/>
                <w:szCs w:val="22"/>
                <w:lang w:val="en-AU"/>
              </w:rPr>
              <w:t>Assessors must:</w:t>
            </w:r>
          </w:p>
          <w:p w14:paraId="74811FCF" w14:textId="3351606A" w:rsidR="00420C5E" w:rsidRPr="003A0A47" w:rsidRDefault="00420C5E" w:rsidP="003A0A47">
            <w:pPr>
              <w:pStyle w:val="NoSpacing"/>
              <w:numPr>
                <w:ilvl w:val="0"/>
                <w:numId w:val="12"/>
              </w:numPr>
              <w:spacing w:line="360" w:lineRule="auto"/>
              <w:rPr>
                <w:rFonts w:ascii="Arial" w:hAnsi="Arial" w:cs="Arial"/>
                <w:sz w:val="22"/>
                <w:szCs w:val="22"/>
                <w:lang w:val="en-AU"/>
              </w:rPr>
            </w:pPr>
            <w:r w:rsidRPr="003A0A47">
              <w:rPr>
                <w:rFonts w:ascii="Arial" w:hAnsi="Arial" w:cs="Arial"/>
                <w:sz w:val="22"/>
                <w:szCs w:val="22"/>
                <w:lang w:val="en-AU"/>
              </w:rPr>
              <w:t>Meet the Standards for RTOs</w:t>
            </w:r>
          </w:p>
          <w:p w14:paraId="0D1F227B" w14:textId="1DF07CFE" w:rsidR="00505E02" w:rsidRPr="003A0A47" w:rsidRDefault="00420C5E" w:rsidP="003A0A47">
            <w:pPr>
              <w:pStyle w:val="NoSpacing"/>
              <w:numPr>
                <w:ilvl w:val="0"/>
                <w:numId w:val="12"/>
              </w:numPr>
              <w:spacing w:line="360" w:lineRule="auto"/>
              <w:rPr>
                <w:rFonts w:ascii="Arial" w:hAnsi="Arial" w:cs="Arial"/>
                <w:sz w:val="22"/>
                <w:szCs w:val="22"/>
                <w:lang w:val="en-AU"/>
              </w:rPr>
            </w:pPr>
            <w:r w:rsidRPr="003A0A47">
              <w:rPr>
                <w:rFonts w:ascii="Arial" w:hAnsi="Arial" w:cs="Arial"/>
                <w:sz w:val="22"/>
                <w:szCs w:val="22"/>
                <w:lang w:val="en-AU"/>
              </w:rPr>
              <w:t>Have at least three years’ experience as a caving leader using ladders, abseil and single rope techniques</w:t>
            </w:r>
          </w:p>
        </w:tc>
      </w:tr>
      <w:tr w:rsidR="00505E02" w:rsidRPr="003A0A47" w14:paraId="52E24C82" w14:textId="77777777" w:rsidTr="002E587C">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839C55E" w14:textId="4925E440" w:rsidR="00505E02" w:rsidRPr="003A0A47" w:rsidRDefault="00505E02" w:rsidP="003A0A47">
            <w:pPr>
              <w:pStyle w:val="NoSpacing"/>
              <w:spacing w:line="360" w:lineRule="auto"/>
              <w:rPr>
                <w:rFonts w:ascii="Arial" w:hAnsi="Arial" w:cs="Arial"/>
                <w:b/>
                <w:bCs/>
                <w:sz w:val="22"/>
                <w:szCs w:val="22"/>
              </w:rPr>
            </w:pPr>
            <w:r w:rsidRPr="003A0A47">
              <w:rPr>
                <w:rFonts w:ascii="Arial" w:hAnsi="Arial" w:cs="Arial"/>
                <w:b/>
                <w:bCs/>
                <w:sz w:val="22"/>
                <w:szCs w:val="22"/>
                <w:lang w:val="en-AU"/>
              </w:rPr>
              <w:t>Unit mapping information</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7D78A42A" w14:textId="77777777" w:rsidR="00505E02" w:rsidRPr="00BD4EDB" w:rsidRDefault="00505E02" w:rsidP="003A0A47">
            <w:pPr>
              <w:pStyle w:val="NoSpacing"/>
              <w:spacing w:line="360" w:lineRule="auto"/>
              <w:rPr>
                <w:rFonts w:ascii="Arial" w:hAnsi="Arial" w:cs="Arial"/>
                <w:color w:val="000000" w:themeColor="text1"/>
                <w:sz w:val="22"/>
                <w:szCs w:val="22"/>
                <w:lang w:val="en-AU"/>
              </w:rPr>
            </w:pPr>
            <w:r w:rsidRPr="00BD4EDB">
              <w:rPr>
                <w:rFonts w:ascii="Arial" w:hAnsi="Arial" w:cs="Arial"/>
                <w:color w:val="000000" w:themeColor="text1"/>
                <w:sz w:val="22"/>
                <w:szCs w:val="22"/>
                <w:lang w:val="en-AU"/>
              </w:rPr>
              <w:t>No equivalent unit</w:t>
            </w:r>
          </w:p>
          <w:p w14:paraId="183EED1A" w14:textId="77777777" w:rsidR="00BD4EDB" w:rsidRPr="00BD4EDB" w:rsidRDefault="00BD4EDB" w:rsidP="00BD4EDB">
            <w:pPr>
              <w:pStyle w:val="NoSpacing"/>
              <w:spacing w:line="360" w:lineRule="auto"/>
              <w:rPr>
                <w:rStyle w:val="Strong"/>
                <w:rFonts w:ascii="Arial" w:hAnsi="Arial" w:cs="Arial"/>
                <w:color w:val="000000" w:themeColor="text1"/>
                <w:sz w:val="22"/>
                <w:szCs w:val="22"/>
              </w:rPr>
            </w:pPr>
            <w:r w:rsidRPr="00BD4EDB">
              <w:rPr>
                <w:rFonts w:ascii="Arial" w:hAnsi="Arial" w:cs="Arial"/>
                <w:color w:val="000000" w:themeColor="text1"/>
                <w:sz w:val="22"/>
                <w:szCs w:val="22"/>
              </w:rPr>
              <w:t>This unit merges the following content:</w:t>
            </w:r>
          </w:p>
          <w:p w14:paraId="411AAC14" w14:textId="77777777" w:rsidR="00BD4EDB" w:rsidRPr="00BD4EDB" w:rsidRDefault="00BD4EDB" w:rsidP="00BD4EDB">
            <w:pPr>
              <w:pStyle w:val="NoSpacing"/>
              <w:spacing w:line="360" w:lineRule="auto"/>
              <w:rPr>
                <w:rFonts w:ascii="Arial" w:hAnsi="Arial" w:cs="Arial"/>
                <w:b/>
                <w:bCs/>
                <w:color w:val="000000" w:themeColor="text1"/>
                <w:sz w:val="22"/>
                <w:szCs w:val="22"/>
              </w:rPr>
            </w:pPr>
            <w:r w:rsidRPr="00BD4EDB">
              <w:rPr>
                <w:rStyle w:val="Strong"/>
                <w:rFonts w:ascii="Arial" w:hAnsi="Arial" w:cs="Arial"/>
                <w:b w:val="0"/>
                <w:bCs w:val="0"/>
                <w:color w:val="000000" w:themeColor="text1"/>
                <w:sz w:val="22"/>
                <w:szCs w:val="22"/>
              </w:rPr>
              <w:t>SISOCVE002 Descend and ascend ladders in caves</w:t>
            </w:r>
            <w:r w:rsidRPr="00BD4EDB">
              <w:rPr>
                <w:rFonts w:ascii="Arial" w:hAnsi="Arial" w:cs="Arial"/>
                <w:b/>
                <w:bCs/>
                <w:color w:val="000000" w:themeColor="text1"/>
                <w:sz w:val="22"/>
                <w:szCs w:val="22"/>
              </w:rPr>
              <w:t xml:space="preserve"> </w:t>
            </w:r>
          </w:p>
          <w:p w14:paraId="3748467F" w14:textId="77777777" w:rsidR="00BD4EDB" w:rsidRPr="00BD4EDB" w:rsidRDefault="00BD4EDB" w:rsidP="00BD4EDB">
            <w:pPr>
              <w:pStyle w:val="NoSpacing"/>
              <w:spacing w:line="360" w:lineRule="auto"/>
              <w:rPr>
                <w:rFonts w:ascii="Arial" w:hAnsi="Arial" w:cs="Arial"/>
                <w:b/>
                <w:bCs/>
                <w:color w:val="000000" w:themeColor="text1"/>
                <w:sz w:val="22"/>
                <w:szCs w:val="22"/>
              </w:rPr>
            </w:pPr>
            <w:r w:rsidRPr="00BD4EDB">
              <w:rPr>
                <w:rStyle w:val="Strong"/>
                <w:rFonts w:ascii="Arial" w:hAnsi="Arial" w:cs="Arial"/>
                <w:b w:val="0"/>
                <w:bCs w:val="0"/>
                <w:color w:val="000000" w:themeColor="text1"/>
                <w:sz w:val="22"/>
                <w:szCs w:val="22"/>
              </w:rPr>
              <w:t>SISOCVE003 Abseil single pitches in caves</w:t>
            </w:r>
          </w:p>
          <w:p w14:paraId="6AC537B2" w14:textId="77777777" w:rsidR="00BD4EDB" w:rsidRPr="00BD4EDB" w:rsidRDefault="00BD4EDB" w:rsidP="00BD4EDB">
            <w:pPr>
              <w:pStyle w:val="NoSpacing"/>
              <w:spacing w:line="360" w:lineRule="auto"/>
              <w:rPr>
                <w:rFonts w:ascii="Arial" w:hAnsi="Arial" w:cs="Arial"/>
                <w:b/>
                <w:bCs/>
                <w:color w:val="000000" w:themeColor="text1"/>
                <w:sz w:val="22"/>
                <w:szCs w:val="22"/>
              </w:rPr>
            </w:pPr>
            <w:r w:rsidRPr="00BD4EDB">
              <w:rPr>
                <w:rStyle w:val="Strong"/>
                <w:rFonts w:ascii="Arial" w:hAnsi="Arial" w:cs="Arial"/>
                <w:b w:val="0"/>
                <w:bCs w:val="0"/>
                <w:color w:val="000000" w:themeColor="text1"/>
                <w:sz w:val="22"/>
                <w:szCs w:val="22"/>
              </w:rPr>
              <w:t>SISOCVE004 Descend and ascend single ropes in caves</w:t>
            </w:r>
          </w:p>
          <w:p w14:paraId="547E9B9B" w14:textId="74FC59CB" w:rsidR="00BD4EDB" w:rsidRPr="00BD4EDB" w:rsidRDefault="00BD4EDB" w:rsidP="003A0A47">
            <w:pPr>
              <w:pStyle w:val="NoSpacing"/>
              <w:spacing w:line="360" w:lineRule="auto"/>
              <w:rPr>
                <w:rFonts w:ascii="Arial" w:eastAsia="MS Mincho" w:hAnsi="Arial" w:cs="Arial"/>
                <w:color w:val="000000" w:themeColor="text1"/>
                <w:sz w:val="22"/>
                <w:szCs w:val="22"/>
                <w:lang w:val="en-AU"/>
              </w:rPr>
            </w:pPr>
            <w:r w:rsidRPr="00BD4EDB">
              <w:rPr>
                <w:rStyle w:val="normaltextrun"/>
                <w:rFonts w:ascii="Arial" w:eastAsia="MS Mincho" w:hAnsi="Arial" w:cs="Arial"/>
                <w:color w:val="000000" w:themeColor="text1"/>
                <w:sz w:val="22"/>
                <w:szCs w:val="22"/>
                <w:lang w:val="en-AU"/>
              </w:rPr>
              <w:lastRenderedPageBreak/>
              <w:t>SISOCVE006 Lead caving activities</w:t>
            </w:r>
          </w:p>
        </w:tc>
      </w:tr>
      <w:tr w:rsidR="00505E02" w:rsidRPr="003A0A47" w14:paraId="7D86A3D3" w14:textId="77777777" w:rsidTr="002E587C">
        <w:trPr>
          <w:trHeight w:val="300"/>
        </w:trPr>
        <w:tc>
          <w:tcPr>
            <w:tcW w:w="2745" w:type="dxa"/>
            <w:tcBorders>
              <w:top w:val="single" w:sz="6" w:space="0" w:color="181717"/>
              <w:left w:val="single" w:sz="6" w:space="0" w:color="181717"/>
              <w:bottom w:val="single" w:sz="6" w:space="0" w:color="auto"/>
              <w:right w:val="single" w:sz="6" w:space="0" w:color="181717"/>
            </w:tcBorders>
            <w:shd w:val="clear" w:color="auto" w:fill="D9D9D9" w:themeFill="background1" w:themeFillShade="D9"/>
            <w:tcMar>
              <w:left w:w="75" w:type="dxa"/>
              <w:right w:w="45" w:type="dxa"/>
            </w:tcMar>
          </w:tcPr>
          <w:p w14:paraId="63822102" w14:textId="0FD653FB" w:rsidR="00505E02" w:rsidRPr="003A0A47" w:rsidRDefault="00505E02" w:rsidP="003A0A47">
            <w:pPr>
              <w:pStyle w:val="NoSpacing"/>
              <w:spacing w:line="360" w:lineRule="auto"/>
              <w:rPr>
                <w:rFonts w:ascii="Arial" w:hAnsi="Arial" w:cs="Arial"/>
                <w:b/>
                <w:bCs/>
                <w:sz w:val="22"/>
                <w:szCs w:val="22"/>
              </w:rPr>
            </w:pPr>
            <w:r w:rsidRPr="003A0A47">
              <w:rPr>
                <w:rFonts w:ascii="Arial" w:hAnsi="Arial" w:cs="Arial"/>
                <w:b/>
                <w:bCs/>
                <w:sz w:val="22"/>
                <w:szCs w:val="22"/>
                <w:lang w:val="en-AU"/>
              </w:rPr>
              <w:lastRenderedPageBreak/>
              <w:t>Links</w:t>
            </w:r>
          </w:p>
        </w:tc>
        <w:tc>
          <w:tcPr>
            <w:tcW w:w="6600" w:type="dxa"/>
            <w:tcBorders>
              <w:top w:val="single" w:sz="6" w:space="0" w:color="181717"/>
              <w:left w:val="single" w:sz="6" w:space="0" w:color="181717"/>
              <w:bottom w:val="single" w:sz="6" w:space="0" w:color="auto"/>
              <w:right w:val="single" w:sz="6" w:space="0" w:color="181717"/>
            </w:tcBorders>
            <w:tcMar>
              <w:left w:w="75" w:type="dxa"/>
              <w:right w:w="45" w:type="dxa"/>
            </w:tcMar>
          </w:tcPr>
          <w:p w14:paraId="6217F704" w14:textId="77777777" w:rsidR="00505E02" w:rsidRPr="003A0A47" w:rsidRDefault="00505E02" w:rsidP="003A0A47">
            <w:pPr>
              <w:pStyle w:val="NoSpacing"/>
              <w:spacing w:line="360" w:lineRule="auto"/>
              <w:rPr>
                <w:rFonts w:ascii="Arial" w:hAnsi="Arial" w:cs="Arial"/>
                <w:sz w:val="22"/>
                <w:szCs w:val="22"/>
                <w:lang w:val="en-AU"/>
              </w:rPr>
            </w:pPr>
            <w:r w:rsidRPr="003A0A47">
              <w:rPr>
                <w:rFonts w:ascii="Arial" w:hAnsi="Arial" w:cs="Arial"/>
                <w:sz w:val="22"/>
                <w:szCs w:val="22"/>
                <w:lang w:val="en-AU"/>
              </w:rPr>
              <w:t>Link to Companion Volume Implementation Guide.</w:t>
            </w:r>
          </w:p>
          <w:p w14:paraId="0A7DB308" w14:textId="76873255" w:rsidR="00505E02" w:rsidRPr="003A0A47" w:rsidRDefault="00505E02" w:rsidP="003A0A47">
            <w:pPr>
              <w:pStyle w:val="NoSpacing"/>
              <w:spacing w:line="360" w:lineRule="auto"/>
              <w:rPr>
                <w:rFonts w:ascii="Arial" w:hAnsi="Arial" w:cs="Arial"/>
                <w:sz w:val="22"/>
                <w:szCs w:val="22"/>
              </w:rPr>
            </w:pPr>
            <w:r w:rsidRPr="003A0A47">
              <w:rPr>
                <w:rFonts w:ascii="Arial" w:hAnsi="Arial" w:cs="Arial"/>
                <w:sz w:val="22"/>
                <w:szCs w:val="22"/>
              </w:rPr>
              <w:t>https://vetnet.gov.au/Pages/TrainingDocs.aspx?q=1ca50016-24d2-4161-a044-d3faa200268b</w:t>
            </w:r>
          </w:p>
        </w:tc>
      </w:tr>
    </w:tbl>
    <w:p w14:paraId="25257744" w14:textId="0A0E6966" w:rsidR="605F5DF8" w:rsidRDefault="605F5DF8"/>
    <w:sectPr w:rsidR="605F5DF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D513D" w14:textId="77777777" w:rsidR="00403D58" w:rsidRDefault="00403D58">
      <w:pPr>
        <w:spacing w:after="0" w:line="240" w:lineRule="auto"/>
      </w:pPr>
      <w:r>
        <w:separator/>
      </w:r>
    </w:p>
  </w:endnote>
  <w:endnote w:type="continuationSeparator" w:id="0">
    <w:p w14:paraId="6C75B0BA" w14:textId="77777777" w:rsidR="00403D58" w:rsidRDefault="00403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ECED2CF" w14:paraId="0474BE6E" w14:textId="77777777" w:rsidTr="1ECED2CF">
      <w:trPr>
        <w:trHeight w:val="300"/>
      </w:trPr>
      <w:tc>
        <w:tcPr>
          <w:tcW w:w="3120" w:type="dxa"/>
        </w:tcPr>
        <w:p w14:paraId="4E0F90F4" w14:textId="232151D3" w:rsidR="1ECED2CF" w:rsidRDefault="1ECED2CF" w:rsidP="1ECED2CF">
          <w:pPr>
            <w:pStyle w:val="Header"/>
            <w:ind w:left="-115"/>
          </w:pPr>
        </w:p>
      </w:tc>
      <w:tc>
        <w:tcPr>
          <w:tcW w:w="3120" w:type="dxa"/>
        </w:tcPr>
        <w:p w14:paraId="532C9C09" w14:textId="29D9F51D" w:rsidR="1ECED2CF" w:rsidRDefault="1ECED2CF" w:rsidP="1ECED2CF">
          <w:pPr>
            <w:pStyle w:val="Header"/>
            <w:jc w:val="center"/>
          </w:pPr>
        </w:p>
      </w:tc>
      <w:tc>
        <w:tcPr>
          <w:tcW w:w="3120" w:type="dxa"/>
        </w:tcPr>
        <w:p w14:paraId="56824C46" w14:textId="42710491" w:rsidR="1ECED2CF" w:rsidRDefault="1ECED2CF" w:rsidP="1ECED2CF">
          <w:pPr>
            <w:pStyle w:val="Header"/>
            <w:ind w:right="-115"/>
            <w:jc w:val="right"/>
          </w:pPr>
        </w:p>
      </w:tc>
    </w:tr>
  </w:tbl>
  <w:p w14:paraId="2EFD4F65" w14:textId="43A4E067" w:rsidR="1ECED2CF" w:rsidRDefault="1ECED2CF" w:rsidP="1ECED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601FC" w14:textId="77777777" w:rsidR="00403D58" w:rsidRDefault="00403D58">
      <w:pPr>
        <w:spacing w:after="0" w:line="240" w:lineRule="auto"/>
      </w:pPr>
      <w:r>
        <w:separator/>
      </w:r>
    </w:p>
  </w:footnote>
  <w:footnote w:type="continuationSeparator" w:id="0">
    <w:p w14:paraId="7950AF9F" w14:textId="77777777" w:rsidR="00403D58" w:rsidRDefault="00403D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26630"/>
    <w:multiLevelType w:val="hybridMultilevel"/>
    <w:tmpl w:val="05E0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BB821"/>
    <w:multiLevelType w:val="hybridMultilevel"/>
    <w:tmpl w:val="538CADEC"/>
    <w:lvl w:ilvl="0" w:tplc="E446FE66">
      <w:start w:val="1"/>
      <w:numFmt w:val="bullet"/>
      <w:lvlText w:val=""/>
      <w:lvlJc w:val="left"/>
      <w:pPr>
        <w:ind w:left="720" w:hanging="360"/>
      </w:pPr>
      <w:rPr>
        <w:rFonts w:ascii="Symbol" w:hAnsi="Symbol" w:hint="default"/>
      </w:rPr>
    </w:lvl>
    <w:lvl w:ilvl="1" w:tplc="28B05FA8">
      <w:start w:val="1"/>
      <w:numFmt w:val="bullet"/>
      <w:lvlText w:val="o"/>
      <w:lvlJc w:val="left"/>
      <w:pPr>
        <w:ind w:left="1440" w:hanging="360"/>
      </w:pPr>
      <w:rPr>
        <w:rFonts w:ascii="Courier New" w:hAnsi="Courier New" w:hint="default"/>
      </w:rPr>
    </w:lvl>
    <w:lvl w:ilvl="2" w:tplc="2F869D3C">
      <w:start w:val="1"/>
      <w:numFmt w:val="bullet"/>
      <w:lvlText w:val=""/>
      <w:lvlJc w:val="left"/>
      <w:pPr>
        <w:ind w:left="2160" w:hanging="360"/>
      </w:pPr>
      <w:rPr>
        <w:rFonts w:ascii="Wingdings" w:hAnsi="Wingdings" w:hint="default"/>
      </w:rPr>
    </w:lvl>
    <w:lvl w:ilvl="3" w:tplc="A16C343C">
      <w:start w:val="1"/>
      <w:numFmt w:val="bullet"/>
      <w:lvlText w:val=""/>
      <w:lvlJc w:val="left"/>
      <w:pPr>
        <w:ind w:left="2880" w:hanging="360"/>
      </w:pPr>
      <w:rPr>
        <w:rFonts w:ascii="Symbol" w:hAnsi="Symbol" w:hint="default"/>
      </w:rPr>
    </w:lvl>
    <w:lvl w:ilvl="4" w:tplc="2C22748C">
      <w:start w:val="1"/>
      <w:numFmt w:val="bullet"/>
      <w:lvlText w:val="o"/>
      <w:lvlJc w:val="left"/>
      <w:pPr>
        <w:ind w:left="3600" w:hanging="360"/>
      </w:pPr>
      <w:rPr>
        <w:rFonts w:ascii="Courier New" w:hAnsi="Courier New" w:hint="default"/>
      </w:rPr>
    </w:lvl>
    <w:lvl w:ilvl="5" w:tplc="9ED6FD7C">
      <w:start w:val="1"/>
      <w:numFmt w:val="bullet"/>
      <w:lvlText w:val=""/>
      <w:lvlJc w:val="left"/>
      <w:pPr>
        <w:ind w:left="4320" w:hanging="360"/>
      </w:pPr>
      <w:rPr>
        <w:rFonts w:ascii="Wingdings" w:hAnsi="Wingdings" w:hint="default"/>
      </w:rPr>
    </w:lvl>
    <w:lvl w:ilvl="6" w:tplc="0F06A42A">
      <w:start w:val="1"/>
      <w:numFmt w:val="bullet"/>
      <w:lvlText w:val=""/>
      <w:lvlJc w:val="left"/>
      <w:pPr>
        <w:ind w:left="5040" w:hanging="360"/>
      </w:pPr>
      <w:rPr>
        <w:rFonts w:ascii="Symbol" w:hAnsi="Symbol" w:hint="default"/>
      </w:rPr>
    </w:lvl>
    <w:lvl w:ilvl="7" w:tplc="87B47096">
      <w:start w:val="1"/>
      <w:numFmt w:val="bullet"/>
      <w:lvlText w:val="o"/>
      <w:lvlJc w:val="left"/>
      <w:pPr>
        <w:ind w:left="5760" w:hanging="360"/>
      </w:pPr>
      <w:rPr>
        <w:rFonts w:ascii="Courier New" w:hAnsi="Courier New" w:hint="default"/>
      </w:rPr>
    </w:lvl>
    <w:lvl w:ilvl="8" w:tplc="8EE432C0">
      <w:start w:val="1"/>
      <w:numFmt w:val="bullet"/>
      <w:lvlText w:val=""/>
      <w:lvlJc w:val="left"/>
      <w:pPr>
        <w:ind w:left="6480" w:hanging="360"/>
      </w:pPr>
      <w:rPr>
        <w:rFonts w:ascii="Wingdings" w:hAnsi="Wingdings" w:hint="default"/>
      </w:rPr>
    </w:lvl>
  </w:abstractNum>
  <w:abstractNum w:abstractNumId="2" w15:restartNumberingAfterBreak="0">
    <w:nsid w:val="21F1506E"/>
    <w:multiLevelType w:val="hybridMultilevel"/>
    <w:tmpl w:val="45089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D7295A"/>
    <w:multiLevelType w:val="hybridMultilevel"/>
    <w:tmpl w:val="013E175C"/>
    <w:lvl w:ilvl="0" w:tplc="69FEA78C">
      <w:start w:val="1"/>
      <w:numFmt w:val="bullet"/>
      <w:lvlText w:val=""/>
      <w:lvlJc w:val="left"/>
      <w:pPr>
        <w:ind w:left="720" w:hanging="360"/>
      </w:pPr>
      <w:rPr>
        <w:rFonts w:ascii="Symbol" w:hAnsi="Symbol" w:hint="default"/>
      </w:rPr>
    </w:lvl>
    <w:lvl w:ilvl="1" w:tplc="556EDC14">
      <w:start w:val="1"/>
      <w:numFmt w:val="bullet"/>
      <w:lvlText w:val="o"/>
      <w:lvlJc w:val="left"/>
      <w:pPr>
        <w:ind w:left="1440" w:hanging="360"/>
      </w:pPr>
      <w:rPr>
        <w:rFonts w:ascii="Courier New" w:hAnsi="Courier New" w:hint="default"/>
      </w:rPr>
    </w:lvl>
    <w:lvl w:ilvl="2" w:tplc="A8369342">
      <w:start w:val="1"/>
      <w:numFmt w:val="bullet"/>
      <w:lvlText w:val=""/>
      <w:lvlJc w:val="left"/>
      <w:pPr>
        <w:ind w:left="2160" w:hanging="360"/>
      </w:pPr>
      <w:rPr>
        <w:rFonts w:ascii="Wingdings" w:hAnsi="Wingdings" w:hint="default"/>
      </w:rPr>
    </w:lvl>
    <w:lvl w:ilvl="3" w:tplc="D1984180">
      <w:start w:val="1"/>
      <w:numFmt w:val="bullet"/>
      <w:lvlText w:val=""/>
      <w:lvlJc w:val="left"/>
      <w:pPr>
        <w:ind w:left="2880" w:hanging="360"/>
      </w:pPr>
      <w:rPr>
        <w:rFonts w:ascii="Symbol" w:hAnsi="Symbol" w:hint="default"/>
      </w:rPr>
    </w:lvl>
    <w:lvl w:ilvl="4" w:tplc="5B460C7A">
      <w:start w:val="1"/>
      <w:numFmt w:val="bullet"/>
      <w:lvlText w:val="o"/>
      <w:lvlJc w:val="left"/>
      <w:pPr>
        <w:ind w:left="3600" w:hanging="360"/>
      </w:pPr>
      <w:rPr>
        <w:rFonts w:ascii="Courier New" w:hAnsi="Courier New" w:hint="default"/>
      </w:rPr>
    </w:lvl>
    <w:lvl w:ilvl="5" w:tplc="F5484B20">
      <w:start w:val="1"/>
      <w:numFmt w:val="bullet"/>
      <w:lvlText w:val=""/>
      <w:lvlJc w:val="left"/>
      <w:pPr>
        <w:ind w:left="4320" w:hanging="360"/>
      </w:pPr>
      <w:rPr>
        <w:rFonts w:ascii="Wingdings" w:hAnsi="Wingdings" w:hint="default"/>
      </w:rPr>
    </w:lvl>
    <w:lvl w:ilvl="6" w:tplc="95705352">
      <w:start w:val="1"/>
      <w:numFmt w:val="bullet"/>
      <w:lvlText w:val=""/>
      <w:lvlJc w:val="left"/>
      <w:pPr>
        <w:ind w:left="5040" w:hanging="360"/>
      </w:pPr>
      <w:rPr>
        <w:rFonts w:ascii="Symbol" w:hAnsi="Symbol" w:hint="default"/>
      </w:rPr>
    </w:lvl>
    <w:lvl w:ilvl="7" w:tplc="05BE8E9E">
      <w:start w:val="1"/>
      <w:numFmt w:val="bullet"/>
      <w:lvlText w:val="o"/>
      <w:lvlJc w:val="left"/>
      <w:pPr>
        <w:ind w:left="5760" w:hanging="360"/>
      </w:pPr>
      <w:rPr>
        <w:rFonts w:ascii="Courier New" w:hAnsi="Courier New" w:hint="default"/>
      </w:rPr>
    </w:lvl>
    <w:lvl w:ilvl="8" w:tplc="EADA53CE">
      <w:start w:val="1"/>
      <w:numFmt w:val="bullet"/>
      <w:lvlText w:val=""/>
      <w:lvlJc w:val="left"/>
      <w:pPr>
        <w:ind w:left="6480" w:hanging="360"/>
      </w:pPr>
      <w:rPr>
        <w:rFonts w:ascii="Wingdings" w:hAnsi="Wingdings" w:hint="default"/>
      </w:rPr>
    </w:lvl>
  </w:abstractNum>
  <w:abstractNum w:abstractNumId="4" w15:restartNumberingAfterBreak="0">
    <w:nsid w:val="2B52F359"/>
    <w:multiLevelType w:val="hybridMultilevel"/>
    <w:tmpl w:val="9DE274B0"/>
    <w:lvl w:ilvl="0" w:tplc="ED8C9754">
      <w:start w:val="1"/>
      <w:numFmt w:val="bullet"/>
      <w:lvlText w:val=""/>
      <w:lvlJc w:val="left"/>
      <w:pPr>
        <w:ind w:left="720" w:hanging="360"/>
      </w:pPr>
      <w:rPr>
        <w:rFonts w:ascii="Symbol" w:hAnsi="Symbol" w:hint="default"/>
      </w:rPr>
    </w:lvl>
    <w:lvl w:ilvl="1" w:tplc="084CC742">
      <w:start w:val="1"/>
      <w:numFmt w:val="bullet"/>
      <w:lvlText w:val="o"/>
      <w:lvlJc w:val="left"/>
      <w:pPr>
        <w:ind w:left="1440" w:hanging="360"/>
      </w:pPr>
      <w:rPr>
        <w:rFonts w:ascii="Courier New" w:hAnsi="Courier New" w:hint="default"/>
      </w:rPr>
    </w:lvl>
    <w:lvl w:ilvl="2" w:tplc="CD1EA7C0">
      <w:start w:val="1"/>
      <w:numFmt w:val="bullet"/>
      <w:lvlText w:val=""/>
      <w:lvlJc w:val="left"/>
      <w:pPr>
        <w:ind w:left="2160" w:hanging="360"/>
      </w:pPr>
      <w:rPr>
        <w:rFonts w:ascii="Wingdings" w:hAnsi="Wingdings" w:hint="default"/>
      </w:rPr>
    </w:lvl>
    <w:lvl w:ilvl="3" w:tplc="F6F6F99C">
      <w:start w:val="1"/>
      <w:numFmt w:val="bullet"/>
      <w:lvlText w:val=""/>
      <w:lvlJc w:val="left"/>
      <w:pPr>
        <w:ind w:left="2880" w:hanging="360"/>
      </w:pPr>
      <w:rPr>
        <w:rFonts w:ascii="Symbol" w:hAnsi="Symbol" w:hint="default"/>
      </w:rPr>
    </w:lvl>
    <w:lvl w:ilvl="4" w:tplc="6764E8CC">
      <w:start w:val="1"/>
      <w:numFmt w:val="bullet"/>
      <w:lvlText w:val="o"/>
      <w:lvlJc w:val="left"/>
      <w:pPr>
        <w:ind w:left="3600" w:hanging="360"/>
      </w:pPr>
      <w:rPr>
        <w:rFonts w:ascii="Courier New" w:hAnsi="Courier New" w:hint="default"/>
      </w:rPr>
    </w:lvl>
    <w:lvl w:ilvl="5" w:tplc="56D6B3A8">
      <w:start w:val="1"/>
      <w:numFmt w:val="bullet"/>
      <w:lvlText w:val=""/>
      <w:lvlJc w:val="left"/>
      <w:pPr>
        <w:ind w:left="4320" w:hanging="360"/>
      </w:pPr>
      <w:rPr>
        <w:rFonts w:ascii="Wingdings" w:hAnsi="Wingdings" w:hint="default"/>
      </w:rPr>
    </w:lvl>
    <w:lvl w:ilvl="6" w:tplc="DA1A8F54">
      <w:start w:val="1"/>
      <w:numFmt w:val="bullet"/>
      <w:lvlText w:val=""/>
      <w:lvlJc w:val="left"/>
      <w:pPr>
        <w:ind w:left="5040" w:hanging="360"/>
      </w:pPr>
      <w:rPr>
        <w:rFonts w:ascii="Symbol" w:hAnsi="Symbol" w:hint="default"/>
      </w:rPr>
    </w:lvl>
    <w:lvl w:ilvl="7" w:tplc="FC76C66A">
      <w:start w:val="1"/>
      <w:numFmt w:val="bullet"/>
      <w:lvlText w:val="o"/>
      <w:lvlJc w:val="left"/>
      <w:pPr>
        <w:ind w:left="5760" w:hanging="360"/>
      </w:pPr>
      <w:rPr>
        <w:rFonts w:ascii="Courier New" w:hAnsi="Courier New" w:hint="default"/>
      </w:rPr>
    </w:lvl>
    <w:lvl w:ilvl="8" w:tplc="4AD2C95A">
      <w:start w:val="1"/>
      <w:numFmt w:val="bullet"/>
      <w:lvlText w:val=""/>
      <w:lvlJc w:val="left"/>
      <w:pPr>
        <w:ind w:left="6480" w:hanging="360"/>
      </w:pPr>
      <w:rPr>
        <w:rFonts w:ascii="Wingdings" w:hAnsi="Wingdings" w:hint="default"/>
      </w:rPr>
    </w:lvl>
  </w:abstractNum>
  <w:abstractNum w:abstractNumId="5" w15:restartNumberingAfterBreak="0">
    <w:nsid w:val="362F6DFE"/>
    <w:multiLevelType w:val="multilevel"/>
    <w:tmpl w:val="CFB8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B304A7"/>
    <w:multiLevelType w:val="multilevel"/>
    <w:tmpl w:val="5828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CEAAAE"/>
    <w:multiLevelType w:val="hybridMultilevel"/>
    <w:tmpl w:val="BD82A98A"/>
    <w:lvl w:ilvl="0" w:tplc="ADBCAD5A">
      <w:start w:val="1"/>
      <w:numFmt w:val="bullet"/>
      <w:lvlText w:val=""/>
      <w:lvlJc w:val="left"/>
      <w:pPr>
        <w:ind w:left="720" w:hanging="360"/>
      </w:pPr>
      <w:rPr>
        <w:rFonts w:ascii="Symbol" w:hAnsi="Symbol" w:hint="default"/>
      </w:rPr>
    </w:lvl>
    <w:lvl w:ilvl="1" w:tplc="FC9C9292">
      <w:start w:val="1"/>
      <w:numFmt w:val="bullet"/>
      <w:lvlText w:val="o"/>
      <w:lvlJc w:val="left"/>
      <w:pPr>
        <w:ind w:left="1440" w:hanging="360"/>
      </w:pPr>
      <w:rPr>
        <w:rFonts w:ascii="Courier New" w:hAnsi="Courier New" w:hint="default"/>
      </w:rPr>
    </w:lvl>
    <w:lvl w:ilvl="2" w:tplc="7590A914">
      <w:start w:val="1"/>
      <w:numFmt w:val="bullet"/>
      <w:lvlText w:val=""/>
      <w:lvlJc w:val="left"/>
      <w:pPr>
        <w:ind w:left="2160" w:hanging="360"/>
      </w:pPr>
      <w:rPr>
        <w:rFonts w:ascii="Wingdings" w:hAnsi="Wingdings" w:hint="default"/>
      </w:rPr>
    </w:lvl>
    <w:lvl w:ilvl="3" w:tplc="05CCDB6E">
      <w:start w:val="1"/>
      <w:numFmt w:val="bullet"/>
      <w:lvlText w:val=""/>
      <w:lvlJc w:val="left"/>
      <w:pPr>
        <w:ind w:left="2880" w:hanging="360"/>
      </w:pPr>
      <w:rPr>
        <w:rFonts w:ascii="Symbol" w:hAnsi="Symbol" w:hint="default"/>
      </w:rPr>
    </w:lvl>
    <w:lvl w:ilvl="4" w:tplc="C45CA66E">
      <w:start w:val="1"/>
      <w:numFmt w:val="bullet"/>
      <w:lvlText w:val="o"/>
      <w:lvlJc w:val="left"/>
      <w:pPr>
        <w:ind w:left="3600" w:hanging="360"/>
      </w:pPr>
      <w:rPr>
        <w:rFonts w:ascii="Courier New" w:hAnsi="Courier New" w:hint="default"/>
      </w:rPr>
    </w:lvl>
    <w:lvl w:ilvl="5" w:tplc="763E9952">
      <w:start w:val="1"/>
      <w:numFmt w:val="bullet"/>
      <w:lvlText w:val=""/>
      <w:lvlJc w:val="left"/>
      <w:pPr>
        <w:ind w:left="4320" w:hanging="360"/>
      </w:pPr>
      <w:rPr>
        <w:rFonts w:ascii="Wingdings" w:hAnsi="Wingdings" w:hint="default"/>
      </w:rPr>
    </w:lvl>
    <w:lvl w:ilvl="6" w:tplc="8ABE225C">
      <w:start w:val="1"/>
      <w:numFmt w:val="bullet"/>
      <w:lvlText w:val=""/>
      <w:lvlJc w:val="left"/>
      <w:pPr>
        <w:ind w:left="5040" w:hanging="360"/>
      </w:pPr>
      <w:rPr>
        <w:rFonts w:ascii="Symbol" w:hAnsi="Symbol" w:hint="default"/>
      </w:rPr>
    </w:lvl>
    <w:lvl w:ilvl="7" w:tplc="6E529BEA">
      <w:start w:val="1"/>
      <w:numFmt w:val="bullet"/>
      <w:lvlText w:val="o"/>
      <w:lvlJc w:val="left"/>
      <w:pPr>
        <w:ind w:left="5760" w:hanging="360"/>
      </w:pPr>
      <w:rPr>
        <w:rFonts w:ascii="Courier New" w:hAnsi="Courier New" w:hint="default"/>
      </w:rPr>
    </w:lvl>
    <w:lvl w:ilvl="8" w:tplc="E5580354">
      <w:start w:val="1"/>
      <w:numFmt w:val="bullet"/>
      <w:lvlText w:val=""/>
      <w:lvlJc w:val="left"/>
      <w:pPr>
        <w:ind w:left="6480" w:hanging="360"/>
      </w:pPr>
      <w:rPr>
        <w:rFonts w:ascii="Wingdings" w:hAnsi="Wingdings" w:hint="default"/>
      </w:rPr>
    </w:lvl>
  </w:abstractNum>
  <w:abstractNum w:abstractNumId="8" w15:restartNumberingAfterBreak="0">
    <w:nsid w:val="4BC926C7"/>
    <w:multiLevelType w:val="multilevel"/>
    <w:tmpl w:val="C04A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0C0ED0"/>
    <w:multiLevelType w:val="hybridMultilevel"/>
    <w:tmpl w:val="7FB824F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61CF1571"/>
    <w:multiLevelType w:val="multilevel"/>
    <w:tmpl w:val="8B5E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6065B3"/>
    <w:multiLevelType w:val="hybridMultilevel"/>
    <w:tmpl w:val="2FD2D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531C08"/>
    <w:multiLevelType w:val="multilevel"/>
    <w:tmpl w:val="29F0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146118"/>
    <w:multiLevelType w:val="hybridMultilevel"/>
    <w:tmpl w:val="2F6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9745375">
    <w:abstractNumId w:val="1"/>
  </w:num>
  <w:num w:numId="2" w16cid:durableId="445662025">
    <w:abstractNumId w:val="4"/>
  </w:num>
  <w:num w:numId="3" w16cid:durableId="732777189">
    <w:abstractNumId w:val="3"/>
  </w:num>
  <w:num w:numId="4" w16cid:durableId="2017268915">
    <w:abstractNumId w:val="7"/>
  </w:num>
  <w:num w:numId="5" w16cid:durableId="1931112008">
    <w:abstractNumId w:val="0"/>
  </w:num>
  <w:num w:numId="6" w16cid:durableId="645203583">
    <w:abstractNumId w:val="11"/>
  </w:num>
  <w:num w:numId="7" w16cid:durableId="1287782957">
    <w:abstractNumId w:val="2"/>
  </w:num>
  <w:num w:numId="8" w16cid:durableId="1904366385">
    <w:abstractNumId w:val="8"/>
  </w:num>
  <w:num w:numId="9" w16cid:durableId="444008887">
    <w:abstractNumId w:val="6"/>
  </w:num>
  <w:num w:numId="10" w16cid:durableId="173038460">
    <w:abstractNumId w:val="10"/>
  </w:num>
  <w:num w:numId="11" w16cid:durableId="1750421426">
    <w:abstractNumId w:val="12"/>
  </w:num>
  <w:num w:numId="12" w16cid:durableId="1877891623">
    <w:abstractNumId w:val="5"/>
  </w:num>
  <w:num w:numId="13" w16cid:durableId="823353509">
    <w:abstractNumId w:val="13"/>
  </w:num>
  <w:num w:numId="14" w16cid:durableId="3605466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C93B24"/>
    <w:rsid w:val="000019C0"/>
    <w:rsid w:val="0001510B"/>
    <w:rsid w:val="0002507E"/>
    <w:rsid w:val="00030844"/>
    <w:rsid w:val="00033176"/>
    <w:rsid w:val="00033F1D"/>
    <w:rsid w:val="00064488"/>
    <w:rsid w:val="000A065A"/>
    <w:rsid w:val="000C189B"/>
    <w:rsid w:val="000D5DA9"/>
    <w:rsid w:val="000E6F47"/>
    <w:rsid w:val="00120F53"/>
    <w:rsid w:val="00127F81"/>
    <w:rsid w:val="00134AD0"/>
    <w:rsid w:val="0014374D"/>
    <w:rsid w:val="00150A3D"/>
    <w:rsid w:val="001517FA"/>
    <w:rsid w:val="00153890"/>
    <w:rsid w:val="001613AF"/>
    <w:rsid w:val="00187CB4"/>
    <w:rsid w:val="001B0538"/>
    <w:rsid w:val="001B20A2"/>
    <w:rsid w:val="001B6D95"/>
    <w:rsid w:val="001B752A"/>
    <w:rsid w:val="001E0589"/>
    <w:rsid w:val="002031C0"/>
    <w:rsid w:val="002107F9"/>
    <w:rsid w:val="00214AB7"/>
    <w:rsid w:val="0022234B"/>
    <w:rsid w:val="00232DED"/>
    <w:rsid w:val="0024033D"/>
    <w:rsid w:val="00241574"/>
    <w:rsid w:val="0024765A"/>
    <w:rsid w:val="00262546"/>
    <w:rsid w:val="002711DB"/>
    <w:rsid w:val="00272455"/>
    <w:rsid w:val="0027259A"/>
    <w:rsid w:val="002D03AE"/>
    <w:rsid w:val="002D17E3"/>
    <w:rsid w:val="002D1FE1"/>
    <w:rsid w:val="002E587C"/>
    <w:rsid w:val="002EA216"/>
    <w:rsid w:val="003139A1"/>
    <w:rsid w:val="00316DD9"/>
    <w:rsid w:val="00333CA1"/>
    <w:rsid w:val="00347AAE"/>
    <w:rsid w:val="003541DF"/>
    <w:rsid w:val="00372122"/>
    <w:rsid w:val="003735B3"/>
    <w:rsid w:val="003767D6"/>
    <w:rsid w:val="00390099"/>
    <w:rsid w:val="00391C91"/>
    <w:rsid w:val="00397D87"/>
    <w:rsid w:val="003A0A47"/>
    <w:rsid w:val="003A0EF6"/>
    <w:rsid w:val="003C0903"/>
    <w:rsid w:val="003C0FE7"/>
    <w:rsid w:val="003E132E"/>
    <w:rsid w:val="003F2940"/>
    <w:rsid w:val="00403D58"/>
    <w:rsid w:val="00407D77"/>
    <w:rsid w:val="00420C5E"/>
    <w:rsid w:val="004322F1"/>
    <w:rsid w:val="00451115"/>
    <w:rsid w:val="00466C09"/>
    <w:rsid w:val="004860B6"/>
    <w:rsid w:val="004863F0"/>
    <w:rsid w:val="00497100"/>
    <w:rsid w:val="004A5A5F"/>
    <w:rsid w:val="004B43EC"/>
    <w:rsid w:val="004D0B71"/>
    <w:rsid w:val="004D68AA"/>
    <w:rsid w:val="004E1BAE"/>
    <w:rsid w:val="004E774D"/>
    <w:rsid w:val="00505E02"/>
    <w:rsid w:val="0053424F"/>
    <w:rsid w:val="00542784"/>
    <w:rsid w:val="0054384B"/>
    <w:rsid w:val="00543A84"/>
    <w:rsid w:val="00547144"/>
    <w:rsid w:val="0055438D"/>
    <w:rsid w:val="005567E9"/>
    <w:rsid w:val="005636FE"/>
    <w:rsid w:val="00587FF1"/>
    <w:rsid w:val="005C3A26"/>
    <w:rsid w:val="005E4F07"/>
    <w:rsid w:val="00603B7D"/>
    <w:rsid w:val="00606677"/>
    <w:rsid w:val="00616E80"/>
    <w:rsid w:val="00641296"/>
    <w:rsid w:val="006441F6"/>
    <w:rsid w:val="00657275"/>
    <w:rsid w:val="00672D4E"/>
    <w:rsid w:val="0069687D"/>
    <w:rsid w:val="006A05C5"/>
    <w:rsid w:val="006A6EEE"/>
    <w:rsid w:val="006B26F4"/>
    <w:rsid w:val="006B7A2E"/>
    <w:rsid w:val="006C5F06"/>
    <w:rsid w:val="00703D87"/>
    <w:rsid w:val="00711174"/>
    <w:rsid w:val="00715385"/>
    <w:rsid w:val="00722EC1"/>
    <w:rsid w:val="00733136"/>
    <w:rsid w:val="00747260"/>
    <w:rsid w:val="00767F7B"/>
    <w:rsid w:val="00774D7B"/>
    <w:rsid w:val="0078087E"/>
    <w:rsid w:val="00787FAF"/>
    <w:rsid w:val="007A2BFF"/>
    <w:rsid w:val="007B24FF"/>
    <w:rsid w:val="007E240D"/>
    <w:rsid w:val="007F335B"/>
    <w:rsid w:val="00820E70"/>
    <w:rsid w:val="00827C2C"/>
    <w:rsid w:val="00854738"/>
    <w:rsid w:val="00857680"/>
    <w:rsid w:val="00864718"/>
    <w:rsid w:val="008647EC"/>
    <w:rsid w:val="00870E79"/>
    <w:rsid w:val="0087454D"/>
    <w:rsid w:val="00877995"/>
    <w:rsid w:val="0088049C"/>
    <w:rsid w:val="00880937"/>
    <w:rsid w:val="008A4026"/>
    <w:rsid w:val="008B2FE8"/>
    <w:rsid w:val="008B527F"/>
    <w:rsid w:val="008D01C8"/>
    <w:rsid w:val="008D37FE"/>
    <w:rsid w:val="008D56E5"/>
    <w:rsid w:val="008D6176"/>
    <w:rsid w:val="008E42B7"/>
    <w:rsid w:val="008E42C0"/>
    <w:rsid w:val="008E5141"/>
    <w:rsid w:val="008F5490"/>
    <w:rsid w:val="008F6EB2"/>
    <w:rsid w:val="0090135F"/>
    <w:rsid w:val="00911B90"/>
    <w:rsid w:val="00954D4A"/>
    <w:rsid w:val="009667DF"/>
    <w:rsid w:val="00971C0B"/>
    <w:rsid w:val="009A1D34"/>
    <w:rsid w:val="009B5EC5"/>
    <w:rsid w:val="009D42E3"/>
    <w:rsid w:val="009E25DF"/>
    <w:rsid w:val="009E3612"/>
    <w:rsid w:val="00A00047"/>
    <w:rsid w:val="00A10075"/>
    <w:rsid w:val="00A1313D"/>
    <w:rsid w:val="00A23AB9"/>
    <w:rsid w:val="00A272A8"/>
    <w:rsid w:val="00A34084"/>
    <w:rsid w:val="00A40D66"/>
    <w:rsid w:val="00A45D06"/>
    <w:rsid w:val="00A52DAE"/>
    <w:rsid w:val="00A5408B"/>
    <w:rsid w:val="00A61A7C"/>
    <w:rsid w:val="00A86FE0"/>
    <w:rsid w:val="00A9663E"/>
    <w:rsid w:val="00A96F03"/>
    <w:rsid w:val="00AC7C0D"/>
    <w:rsid w:val="00AD21FE"/>
    <w:rsid w:val="00AD3D71"/>
    <w:rsid w:val="00AD64A4"/>
    <w:rsid w:val="00AD7840"/>
    <w:rsid w:val="00AE4AF0"/>
    <w:rsid w:val="00AE5F2E"/>
    <w:rsid w:val="00AE6459"/>
    <w:rsid w:val="00AF0F0B"/>
    <w:rsid w:val="00B11367"/>
    <w:rsid w:val="00B165AB"/>
    <w:rsid w:val="00B358F4"/>
    <w:rsid w:val="00B75D6C"/>
    <w:rsid w:val="00B83B0C"/>
    <w:rsid w:val="00B953A9"/>
    <w:rsid w:val="00BD4EDB"/>
    <w:rsid w:val="00BE1266"/>
    <w:rsid w:val="00BF0F47"/>
    <w:rsid w:val="00C03646"/>
    <w:rsid w:val="00C11FE3"/>
    <w:rsid w:val="00C26B50"/>
    <w:rsid w:val="00C34B65"/>
    <w:rsid w:val="00C34CF2"/>
    <w:rsid w:val="00C37B29"/>
    <w:rsid w:val="00C8508C"/>
    <w:rsid w:val="00C86CE2"/>
    <w:rsid w:val="00CF5C47"/>
    <w:rsid w:val="00D04B9F"/>
    <w:rsid w:val="00D11C41"/>
    <w:rsid w:val="00D1708C"/>
    <w:rsid w:val="00D4439D"/>
    <w:rsid w:val="00D53200"/>
    <w:rsid w:val="00D63634"/>
    <w:rsid w:val="00D77D3C"/>
    <w:rsid w:val="00D94841"/>
    <w:rsid w:val="00DB6643"/>
    <w:rsid w:val="00DC1DB8"/>
    <w:rsid w:val="00DC45E7"/>
    <w:rsid w:val="00DC555D"/>
    <w:rsid w:val="00DD1AC7"/>
    <w:rsid w:val="00DE345A"/>
    <w:rsid w:val="00DE3E12"/>
    <w:rsid w:val="00E149A8"/>
    <w:rsid w:val="00E17876"/>
    <w:rsid w:val="00E44BAD"/>
    <w:rsid w:val="00E741A8"/>
    <w:rsid w:val="00E84529"/>
    <w:rsid w:val="00EC761A"/>
    <w:rsid w:val="00EE317E"/>
    <w:rsid w:val="00EE7676"/>
    <w:rsid w:val="00EF526F"/>
    <w:rsid w:val="00F217A0"/>
    <w:rsid w:val="00F25293"/>
    <w:rsid w:val="00F31266"/>
    <w:rsid w:val="00F4002D"/>
    <w:rsid w:val="00F57206"/>
    <w:rsid w:val="00F64E2B"/>
    <w:rsid w:val="00F65080"/>
    <w:rsid w:val="00F925B3"/>
    <w:rsid w:val="00F9433E"/>
    <w:rsid w:val="00FA6AED"/>
    <w:rsid w:val="00FA82CB"/>
    <w:rsid w:val="00FB1B01"/>
    <w:rsid w:val="00FB34DF"/>
    <w:rsid w:val="00FB69E0"/>
    <w:rsid w:val="00FD52BB"/>
    <w:rsid w:val="00FD7C74"/>
    <w:rsid w:val="00FD7F64"/>
    <w:rsid w:val="00FE0330"/>
    <w:rsid w:val="00FE5678"/>
    <w:rsid w:val="0145D61E"/>
    <w:rsid w:val="0183FEB9"/>
    <w:rsid w:val="01941D78"/>
    <w:rsid w:val="01FD46B2"/>
    <w:rsid w:val="02045A88"/>
    <w:rsid w:val="027DE569"/>
    <w:rsid w:val="02AB4D95"/>
    <w:rsid w:val="02BA84F3"/>
    <w:rsid w:val="02D6637D"/>
    <w:rsid w:val="0346B977"/>
    <w:rsid w:val="03635648"/>
    <w:rsid w:val="0423A524"/>
    <w:rsid w:val="04DC64EA"/>
    <w:rsid w:val="04EF59CF"/>
    <w:rsid w:val="05CB9E48"/>
    <w:rsid w:val="06BDD7E0"/>
    <w:rsid w:val="07D466C5"/>
    <w:rsid w:val="086073C2"/>
    <w:rsid w:val="086115A7"/>
    <w:rsid w:val="08D03DF4"/>
    <w:rsid w:val="094CD499"/>
    <w:rsid w:val="099F2D98"/>
    <w:rsid w:val="09BE8AFD"/>
    <w:rsid w:val="09BEBD9C"/>
    <w:rsid w:val="0AB2E085"/>
    <w:rsid w:val="0AE6B3B2"/>
    <w:rsid w:val="0B02E005"/>
    <w:rsid w:val="0B4AE5A7"/>
    <w:rsid w:val="0BBFED2B"/>
    <w:rsid w:val="0C517E3B"/>
    <w:rsid w:val="0CEEC7BB"/>
    <w:rsid w:val="0D5FE004"/>
    <w:rsid w:val="0DA2FBBA"/>
    <w:rsid w:val="0E783B23"/>
    <w:rsid w:val="0F2FD89E"/>
    <w:rsid w:val="10526FC8"/>
    <w:rsid w:val="1056542A"/>
    <w:rsid w:val="10655122"/>
    <w:rsid w:val="110E7A66"/>
    <w:rsid w:val="11567501"/>
    <w:rsid w:val="1204E159"/>
    <w:rsid w:val="12E4064F"/>
    <w:rsid w:val="1386CCD9"/>
    <w:rsid w:val="140D023D"/>
    <w:rsid w:val="1412CB0E"/>
    <w:rsid w:val="1440BE59"/>
    <w:rsid w:val="144FE5F1"/>
    <w:rsid w:val="16200AEC"/>
    <w:rsid w:val="162BAD9F"/>
    <w:rsid w:val="16CABAEE"/>
    <w:rsid w:val="179E0E85"/>
    <w:rsid w:val="17A1561F"/>
    <w:rsid w:val="18038497"/>
    <w:rsid w:val="185E5DDE"/>
    <w:rsid w:val="1959E3F1"/>
    <w:rsid w:val="19E842F3"/>
    <w:rsid w:val="1C14BBEA"/>
    <w:rsid w:val="1D5EA9F7"/>
    <w:rsid w:val="1D7A02FF"/>
    <w:rsid w:val="1DFC2822"/>
    <w:rsid w:val="1E4E0B49"/>
    <w:rsid w:val="1EBBE8D2"/>
    <w:rsid w:val="1ECED2CF"/>
    <w:rsid w:val="1EF7C239"/>
    <w:rsid w:val="1F209D1E"/>
    <w:rsid w:val="1F69DE9C"/>
    <w:rsid w:val="1FDBA8BF"/>
    <w:rsid w:val="1FF2F123"/>
    <w:rsid w:val="204A2A6E"/>
    <w:rsid w:val="2096CAA5"/>
    <w:rsid w:val="21F96882"/>
    <w:rsid w:val="226BBA90"/>
    <w:rsid w:val="22868CDF"/>
    <w:rsid w:val="22ECA5B3"/>
    <w:rsid w:val="2322A2F6"/>
    <w:rsid w:val="244E759D"/>
    <w:rsid w:val="25A8677A"/>
    <w:rsid w:val="262FBA7A"/>
    <w:rsid w:val="26ADE689"/>
    <w:rsid w:val="26B66E64"/>
    <w:rsid w:val="28241CE3"/>
    <w:rsid w:val="282F82A2"/>
    <w:rsid w:val="28AC6081"/>
    <w:rsid w:val="28C96EF5"/>
    <w:rsid w:val="28DA0BE9"/>
    <w:rsid w:val="28FB77FA"/>
    <w:rsid w:val="298839B1"/>
    <w:rsid w:val="29A18E3A"/>
    <w:rsid w:val="29B3754C"/>
    <w:rsid w:val="2A2D19F0"/>
    <w:rsid w:val="2A544432"/>
    <w:rsid w:val="2B6481A2"/>
    <w:rsid w:val="2B879489"/>
    <w:rsid w:val="2CAA3E9D"/>
    <w:rsid w:val="2D78CF8A"/>
    <w:rsid w:val="2DC93B24"/>
    <w:rsid w:val="2EA59A04"/>
    <w:rsid w:val="2EDD0378"/>
    <w:rsid w:val="300A47F7"/>
    <w:rsid w:val="30B6795F"/>
    <w:rsid w:val="30EB935E"/>
    <w:rsid w:val="317C567D"/>
    <w:rsid w:val="324EDB02"/>
    <w:rsid w:val="328E01C7"/>
    <w:rsid w:val="32D7564A"/>
    <w:rsid w:val="32EA63D7"/>
    <w:rsid w:val="32F70637"/>
    <w:rsid w:val="330A535B"/>
    <w:rsid w:val="332492CC"/>
    <w:rsid w:val="342274A3"/>
    <w:rsid w:val="346F340A"/>
    <w:rsid w:val="34D3C7BE"/>
    <w:rsid w:val="350B80CD"/>
    <w:rsid w:val="3519AC47"/>
    <w:rsid w:val="3545441E"/>
    <w:rsid w:val="3581AB45"/>
    <w:rsid w:val="3836A06A"/>
    <w:rsid w:val="38B0B97A"/>
    <w:rsid w:val="3A11FB9C"/>
    <w:rsid w:val="3A438210"/>
    <w:rsid w:val="3A517BD5"/>
    <w:rsid w:val="3A5E455B"/>
    <w:rsid w:val="3B18A0AD"/>
    <w:rsid w:val="3C386EAC"/>
    <w:rsid w:val="3C6C2215"/>
    <w:rsid w:val="3C769C9B"/>
    <w:rsid w:val="3C8DC1CB"/>
    <w:rsid w:val="3D4407D6"/>
    <w:rsid w:val="3DCED70A"/>
    <w:rsid w:val="3ED7429A"/>
    <w:rsid w:val="3F2C1BF0"/>
    <w:rsid w:val="3FEAC809"/>
    <w:rsid w:val="40150873"/>
    <w:rsid w:val="40532A46"/>
    <w:rsid w:val="405FB044"/>
    <w:rsid w:val="408F6A4F"/>
    <w:rsid w:val="40BE05BC"/>
    <w:rsid w:val="40BEE3B2"/>
    <w:rsid w:val="41B1C7B9"/>
    <w:rsid w:val="42816F76"/>
    <w:rsid w:val="43307A86"/>
    <w:rsid w:val="4335346D"/>
    <w:rsid w:val="4359171F"/>
    <w:rsid w:val="43A04447"/>
    <w:rsid w:val="442FD960"/>
    <w:rsid w:val="448C5940"/>
    <w:rsid w:val="457E1A67"/>
    <w:rsid w:val="45B4CB40"/>
    <w:rsid w:val="45E55730"/>
    <w:rsid w:val="460802AB"/>
    <w:rsid w:val="4668EB0B"/>
    <w:rsid w:val="46CBE01E"/>
    <w:rsid w:val="46D7F106"/>
    <w:rsid w:val="4744908F"/>
    <w:rsid w:val="4747AC5D"/>
    <w:rsid w:val="482375D1"/>
    <w:rsid w:val="4851BDFF"/>
    <w:rsid w:val="48B51C04"/>
    <w:rsid w:val="491353E6"/>
    <w:rsid w:val="4A9DDC2C"/>
    <w:rsid w:val="4AE1CBA3"/>
    <w:rsid w:val="4C21F776"/>
    <w:rsid w:val="4C954F2B"/>
    <w:rsid w:val="4CC14AC5"/>
    <w:rsid w:val="4CED17E8"/>
    <w:rsid w:val="4D22C566"/>
    <w:rsid w:val="4D5FCEEE"/>
    <w:rsid w:val="4DA6B2AC"/>
    <w:rsid w:val="4DC66BB5"/>
    <w:rsid w:val="4E9A176A"/>
    <w:rsid w:val="4F66A2E8"/>
    <w:rsid w:val="4FA21CB1"/>
    <w:rsid w:val="4FFFEDB9"/>
    <w:rsid w:val="50304163"/>
    <w:rsid w:val="5112D9AF"/>
    <w:rsid w:val="524CF132"/>
    <w:rsid w:val="52AD1B3E"/>
    <w:rsid w:val="5398E921"/>
    <w:rsid w:val="54BBBA85"/>
    <w:rsid w:val="56E7A98C"/>
    <w:rsid w:val="57B2694F"/>
    <w:rsid w:val="57C36231"/>
    <w:rsid w:val="582E2713"/>
    <w:rsid w:val="58707A40"/>
    <w:rsid w:val="58FDE464"/>
    <w:rsid w:val="59663635"/>
    <w:rsid w:val="59CF952B"/>
    <w:rsid w:val="5A087106"/>
    <w:rsid w:val="5A1BE15E"/>
    <w:rsid w:val="5A3AA54D"/>
    <w:rsid w:val="5B217E76"/>
    <w:rsid w:val="5CDA992B"/>
    <w:rsid w:val="5D70CC62"/>
    <w:rsid w:val="5E7D97DD"/>
    <w:rsid w:val="5EB9CF18"/>
    <w:rsid w:val="5F304193"/>
    <w:rsid w:val="5F6A7F00"/>
    <w:rsid w:val="605F5DF8"/>
    <w:rsid w:val="608D7717"/>
    <w:rsid w:val="609C4577"/>
    <w:rsid w:val="60BFBF9B"/>
    <w:rsid w:val="60DBD41A"/>
    <w:rsid w:val="61AAB49A"/>
    <w:rsid w:val="622DD637"/>
    <w:rsid w:val="6296531D"/>
    <w:rsid w:val="6298860E"/>
    <w:rsid w:val="629D4FBF"/>
    <w:rsid w:val="62B6ACE2"/>
    <w:rsid w:val="62D1A856"/>
    <w:rsid w:val="633029CD"/>
    <w:rsid w:val="65E34949"/>
    <w:rsid w:val="65FDE4B6"/>
    <w:rsid w:val="660C477E"/>
    <w:rsid w:val="66BA853B"/>
    <w:rsid w:val="67079C76"/>
    <w:rsid w:val="677F27BB"/>
    <w:rsid w:val="6841462E"/>
    <w:rsid w:val="695DD734"/>
    <w:rsid w:val="69E19BE7"/>
    <w:rsid w:val="6AD9BCCA"/>
    <w:rsid w:val="6B33F6CF"/>
    <w:rsid w:val="6B60A7C5"/>
    <w:rsid w:val="6BE69529"/>
    <w:rsid w:val="6C923B51"/>
    <w:rsid w:val="6D32A455"/>
    <w:rsid w:val="6D77FFD2"/>
    <w:rsid w:val="6EA38ACE"/>
    <w:rsid w:val="6F4B86CD"/>
    <w:rsid w:val="6FD8F30E"/>
    <w:rsid w:val="6FEF4CC9"/>
    <w:rsid w:val="7010FA04"/>
    <w:rsid w:val="70828E9D"/>
    <w:rsid w:val="70932271"/>
    <w:rsid w:val="70B1A5AB"/>
    <w:rsid w:val="70BF025F"/>
    <w:rsid w:val="71144FC3"/>
    <w:rsid w:val="7170F077"/>
    <w:rsid w:val="71D5DB53"/>
    <w:rsid w:val="720C6CB3"/>
    <w:rsid w:val="726F9B90"/>
    <w:rsid w:val="7298CC6D"/>
    <w:rsid w:val="7345714D"/>
    <w:rsid w:val="7393CA40"/>
    <w:rsid w:val="747C34E9"/>
    <w:rsid w:val="74A21DCD"/>
    <w:rsid w:val="753857F0"/>
    <w:rsid w:val="75E65EFB"/>
    <w:rsid w:val="768D1732"/>
    <w:rsid w:val="76C473DA"/>
    <w:rsid w:val="78ECB203"/>
    <w:rsid w:val="7A7ECCDB"/>
    <w:rsid w:val="7B3504C6"/>
    <w:rsid w:val="7CCCF3C1"/>
    <w:rsid w:val="7CEAD86C"/>
    <w:rsid w:val="7D0F79A1"/>
    <w:rsid w:val="7D9E3BFA"/>
    <w:rsid w:val="7DC8F7B9"/>
    <w:rsid w:val="7DF1C66D"/>
    <w:rsid w:val="7EAC5594"/>
    <w:rsid w:val="7F1EFB14"/>
    <w:rsid w:val="7FD7A3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3B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05F5DF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149A8"/>
    <w:pPr>
      <w:spacing w:after="0" w:line="240" w:lineRule="auto"/>
    </w:pPr>
  </w:style>
  <w:style w:type="character" w:customStyle="1" w:styleId="normaltextrun">
    <w:name w:val="normaltextrun"/>
    <w:basedOn w:val="DefaultParagraphFont"/>
    <w:rsid w:val="00466C09"/>
  </w:style>
  <w:style w:type="character" w:customStyle="1" w:styleId="eop">
    <w:name w:val="eop"/>
    <w:basedOn w:val="DefaultParagraphFont"/>
    <w:rsid w:val="00466C09"/>
  </w:style>
  <w:style w:type="paragraph" w:styleId="CommentSubject">
    <w:name w:val="annotation subject"/>
    <w:basedOn w:val="CommentText"/>
    <w:next w:val="CommentText"/>
    <w:link w:val="CommentSubjectChar"/>
    <w:uiPriority w:val="99"/>
    <w:semiHidden/>
    <w:unhideWhenUsed/>
    <w:rsid w:val="000D5DA9"/>
    <w:rPr>
      <w:b/>
      <w:bCs/>
    </w:rPr>
  </w:style>
  <w:style w:type="character" w:customStyle="1" w:styleId="CommentSubjectChar">
    <w:name w:val="Comment Subject Char"/>
    <w:basedOn w:val="CommentTextChar"/>
    <w:link w:val="CommentSubject"/>
    <w:uiPriority w:val="99"/>
    <w:semiHidden/>
    <w:rsid w:val="000D5DA9"/>
    <w:rPr>
      <w:b/>
      <w:bCs/>
      <w:sz w:val="20"/>
      <w:szCs w:val="20"/>
    </w:rPr>
  </w:style>
  <w:style w:type="paragraph" w:styleId="Header">
    <w:name w:val="header"/>
    <w:basedOn w:val="Normal"/>
    <w:uiPriority w:val="99"/>
    <w:unhideWhenUsed/>
    <w:rsid w:val="1ECED2CF"/>
    <w:pPr>
      <w:tabs>
        <w:tab w:val="center" w:pos="4680"/>
        <w:tab w:val="right" w:pos="9360"/>
      </w:tabs>
      <w:spacing w:after="0" w:line="240" w:lineRule="auto"/>
    </w:pPr>
  </w:style>
  <w:style w:type="paragraph" w:styleId="Footer">
    <w:name w:val="footer"/>
    <w:basedOn w:val="Normal"/>
    <w:uiPriority w:val="99"/>
    <w:unhideWhenUsed/>
    <w:rsid w:val="1ECED2CF"/>
    <w:pPr>
      <w:tabs>
        <w:tab w:val="center" w:pos="4680"/>
        <w:tab w:val="right" w:pos="9360"/>
      </w:tabs>
      <w:spacing w:after="0" w:line="240" w:lineRule="auto"/>
    </w:pPr>
  </w:style>
  <w:style w:type="paragraph" w:styleId="NormalWeb">
    <w:name w:val="Normal (Web)"/>
    <w:basedOn w:val="Normal"/>
    <w:uiPriority w:val="99"/>
    <w:unhideWhenUsed/>
    <w:rsid w:val="00497100"/>
    <w:pPr>
      <w:spacing w:before="100" w:beforeAutospacing="1" w:after="100" w:afterAutospacing="1" w:line="240" w:lineRule="auto"/>
    </w:pPr>
    <w:rPr>
      <w:rFonts w:ascii="Times New Roman" w:eastAsia="Times New Roman" w:hAnsi="Times New Roman" w:cs="Times New Roman"/>
      <w:lang w:val="en-AU" w:eastAsia="en-GB"/>
    </w:rPr>
  </w:style>
  <w:style w:type="character" w:styleId="Strong">
    <w:name w:val="Strong"/>
    <w:basedOn w:val="DefaultParagraphFont"/>
    <w:uiPriority w:val="22"/>
    <w:qFormat/>
    <w:rsid w:val="00497100"/>
    <w:rPr>
      <w:b/>
      <w:bCs/>
    </w:rPr>
  </w:style>
  <w:style w:type="paragraph" w:styleId="NoSpacing">
    <w:name w:val="No Spacing"/>
    <w:uiPriority w:val="1"/>
    <w:qFormat/>
    <w:rsid w:val="00505E02"/>
    <w:pPr>
      <w:spacing w:after="0" w:line="240" w:lineRule="auto"/>
    </w:pPr>
  </w:style>
  <w:style w:type="paragraph" w:customStyle="1" w:styleId="paragraph">
    <w:name w:val="paragraph"/>
    <w:basedOn w:val="Normal"/>
    <w:rsid w:val="008E5141"/>
    <w:pPr>
      <w:spacing w:before="100" w:beforeAutospacing="1" w:after="100" w:afterAutospacing="1" w:line="240" w:lineRule="auto"/>
    </w:pPr>
    <w:rPr>
      <w:rFonts w:ascii="Times New Roman" w:eastAsia="Times New Roman" w:hAnsi="Times New Roman" w:cs="Times New Roman"/>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16723">
      <w:bodyDiv w:val="1"/>
      <w:marLeft w:val="0"/>
      <w:marRight w:val="0"/>
      <w:marTop w:val="0"/>
      <w:marBottom w:val="0"/>
      <w:divBdr>
        <w:top w:val="none" w:sz="0" w:space="0" w:color="auto"/>
        <w:left w:val="none" w:sz="0" w:space="0" w:color="auto"/>
        <w:bottom w:val="none" w:sz="0" w:space="0" w:color="auto"/>
        <w:right w:val="none" w:sz="0" w:space="0" w:color="auto"/>
      </w:divBdr>
    </w:div>
    <w:div w:id="333919445">
      <w:bodyDiv w:val="1"/>
      <w:marLeft w:val="0"/>
      <w:marRight w:val="0"/>
      <w:marTop w:val="0"/>
      <w:marBottom w:val="0"/>
      <w:divBdr>
        <w:top w:val="none" w:sz="0" w:space="0" w:color="auto"/>
        <w:left w:val="none" w:sz="0" w:space="0" w:color="auto"/>
        <w:bottom w:val="none" w:sz="0" w:space="0" w:color="auto"/>
        <w:right w:val="none" w:sz="0" w:space="0" w:color="auto"/>
      </w:divBdr>
    </w:div>
    <w:div w:id="433673410">
      <w:bodyDiv w:val="1"/>
      <w:marLeft w:val="0"/>
      <w:marRight w:val="0"/>
      <w:marTop w:val="0"/>
      <w:marBottom w:val="0"/>
      <w:divBdr>
        <w:top w:val="none" w:sz="0" w:space="0" w:color="auto"/>
        <w:left w:val="none" w:sz="0" w:space="0" w:color="auto"/>
        <w:bottom w:val="none" w:sz="0" w:space="0" w:color="auto"/>
        <w:right w:val="none" w:sz="0" w:space="0" w:color="auto"/>
      </w:divBdr>
    </w:div>
    <w:div w:id="497159083">
      <w:bodyDiv w:val="1"/>
      <w:marLeft w:val="0"/>
      <w:marRight w:val="0"/>
      <w:marTop w:val="0"/>
      <w:marBottom w:val="0"/>
      <w:divBdr>
        <w:top w:val="none" w:sz="0" w:space="0" w:color="auto"/>
        <w:left w:val="none" w:sz="0" w:space="0" w:color="auto"/>
        <w:bottom w:val="none" w:sz="0" w:space="0" w:color="auto"/>
        <w:right w:val="none" w:sz="0" w:space="0" w:color="auto"/>
      </w:divBdr>
    </w:div>
    <w:div w:id="501241293">
      <w:bodyDiv w:val="1"/>
      <w:marLeft w:val="0"/>
      <w:marRight w:val="0"/>
      <w:marTop w:val="0"/>
      <w:marBottom w:val="0"/>
      <w:divBdr>
        <w:top w:val="none" w:sz="0" w:space="0" w:color="auto"/>
        <w:left w:val="none" w:sz="0" w:space="0" w:color="auto"/>
        <w:bottom w:val="none" w:sz="0" w:space="0" w:color="auto"/>
        <w:right w:val="none" w:sz="0" w:space="0" w:color="auto"/>
      </w:divBdr>
    </w:div>
    <w:div w:id="513956061">
      <w:bodyDiv w:val="1"/>
      <w:marLeft w:val="0"/>
      <w:marRight w:val="0"/>
      <w:marTop w:val="0"/>
      <w:marBottom w:val="0"/>
      <w:divBdr>
        <w:top w:val="none" w:sz="0" w:space="0" w:color="auto"/>
        <w:left w:val="none" w:sz="0" w:space="0" w:color="auto"/>
        <w:bottom w:val="none" w:sz="0" w:space="0" w:color="auto"/>
        <w:right w:val="none" w:sz="0" w:space="0" w:color="auto"/>
      </w:divBdr>
      <w:divsChild>
        <w:div w:id="955527604">
          <w:marLeft w:val="0"/>
          <w:marRight w:val="0"/>
          <w:marTop w:val="0"/>
          <w:marBottom w:val="0"/>
          <w:divBdr>
            <w:top w:val="none" w:sz="0" w:space="0" w:color="auto"/>
            <w:left w:val="none" w:sz="0" w:space="0" w:color="auto"/>
            <w:bottom w:val="none" w:sz="0" w:space="0" w:color="auto"/>
            <w:right w:val="none" w:sz="0" w:space="0" w:color="auto"/>
          </w:divBdr>
        </w:div>
        <w:div w:id="1461872988">
          <w:marLeft w:val="0"/>
          <w:marRight w:val="0"/>
          <w:marTop w:val="0"/>
          <w:marBottom w:val="0"/>
          <w:divBdr>
            <w:top w:val="none" w:sz="0" w:space="0" w:color="auto"/>
            <w:left w:val="none" w:sz="0" w:space="0" w:color="auto"/>
            <w:bottom w:val="none" w:sz="0" w:space="0" w:color="auto"/>
            <w:right w:val="none" w:sz="0" w:space="0" w:color="auto"/>
          </w:divBdr>
        </w:div>
        <w:div w:id="1692489632">
          <w:marLeft w:val="0"/>
          <w:marRight w:val="0"/>
          <w:marTop w:val="0"/>
          <w:marBottom w:val="0"/>
          <w:divBdr>
            <w:top w:val="none" w:sz="0" w:space="0" w:color="auto"/>
            <w:left w:val="none" w:sz="0" w:space="0" w:color="auto"/>
            <w:bottom w:val="none" w:sz="0" w:space="0" w:color="auto"/>
            <w:right w:val="none" w:sz="0" w:space="0" w:color="auto"/>
          </w:divBdr>
        </w:div>
        <w:div w:id="1718699669">
          <w:marLeft w:val="0"/>
          <w:marRight w:val="0"/>
          <w:marTop w:val="0"/>
          <w:marBottom w:val="0"/>
          <w:divBdr>
            <w:top w:val="none" w:sz="0" w:space="0" w:color="auto"/>
            <w:left w:val="none" w:sz="0" w:space="0" w:color="auto"/>
            <w:bottom w:val="none" w:sz="0" w:space="0" w:color="auto"/>
            <w:right w:val="none" w:sz="0" w:space="0" w:color="auto"/>
          </w:divBdr>
        </w:div>
      </w:divsChild>
    </w:div>
    <w:div w:id="522599529">
      <w:bodyDiv w:val="1"/>
      <w:marLeft w:val="0"/>
      <w:marRight w:val="0"/>
      <w:marTop w:val="0"/>
      <w:marBottom w:val="0"/>
      <w:divBdr>
        <w:top w:val="none" w:sz="0" w:space="0" w:color="auto"/>
        <w:left w:val="none" w:sz="0" w:space="0" w:color="auto"/>
        <w:bottom w:val="none" w:sz="0" w:space="0" w:color="auto"/>
        <w:right w:val="none" w:sz="0" w:space="0" w:color="auto"/>
      </w:divBdr>
    </w:div>
    <w:div w:id="529300972">
      <w:bodyDiv w:val="1"/>
      <w:marLeft w:val="0"/>
      <w:marRight w:val="0"/>
      <w:marTop w:val="0"/>
      <w:marBottom w:val="0"/>
      <w:divBdr>
        <w:top w:val="none" w:sz="0" w:space="0" w:color="auto"/>
        <w:left w:val="none" w:sz="0" w:space="0" w:color="auto"/>
        <w:bottom w:val="none" w:sz="0" w:space="0" w:color="auto"/>
        <w:right w:val="none" w:sz="0" w:space="0" w:color="auto"/>
      </w:divBdr>
    </w:div>
    <w:div w:id="570117237">
      <w:bodyDiv w:val="1"/>
      <w:marLeft w:val="0"/>
      <w:marRight w:val="0"/>
      <w:marTop w:val="0"/>
      <w:marBottom w:val="0"/>
      <w:divBdr>
        <w:top w:val="none" w:sz="0" w:space="0" w:color="auto"/>
        <w:left w:val="none" w:sz="0" w:space="0" w:color="auto"/>
        <w:bottom w:val="none" w:sz="0" w:space="0" w:color="auto"/>
        <w:right w:val="none" w:sz="0" w:space="0" w:color="auto"/>
      </w:divBdr>
    </w:div>
    <w:div w:id="587614796">
      <w:bodyDiv w:val="1"/>
      <w:marLeft w:val="0"/>
      <w:marRight w:val="0"/>
      <w:marTop w:val="0"/>
      <w:marBottom w:val="0"/>
      <w:divBdr>
        <w:top w:val="none" w:sz="0" w:space="0" w:color="auto"/>
        <w:left w:val="none" w:sz="0" w:space="0" w:color="auto"/>
        <w:bottom w:val="none" w:sz="0" w:space="0" w:color="auto"/>
        <w:right w:val="none" w:sz="0" w:space="0" w:color="auto"/>
      </w:divBdr>
    </w:div>
    <w:div w:id="594479759">
      <w:bodyDiv w:val="1"/>
      <w:marLeft w:val="0"/>
      <w:marRight w:val="0"/>
      <w:marTop w:val="0"/>
      <w:marBottom w:val="0"/>
      <w:divBdr>
        <w:top w:val="none" w:sz="0" w:space="0" w:color="auto"/>
        <w:left w:val="none" w:sz="0" w:space="0" w:color="auto"/>
        <w:bottom w:val="none" w:sz="0" w:space="0" w:color="auto"/>
        <w:right w:val="none" w:sz="0" w:space="0" w:color="auto"/>
      </w:divBdr>
    </w:div>
    <w:div w:id="630327012">
      <w:bodyDiv w:val="1"/>
      <w:marLeft w:val="0"/>
      <w:marRight w:val="0"/>
      <w:marTop w:val="0"/>
      <w:marBottom w:val="0"/>
      <w:divBdr>
        <w:top w:val="none" w:sz="0" w:space="0" w:color="auto"/>
        <w:left w:val="none" w:sz="0" w:space="0" w:color="auto"/>
        <w:bottom w:val="none" w:sz="0" w:space="0" w:color="auto"/>
        <w:right w:val="none" w:sz="0" w:space="0" w:color="auto"/>
      </w:divBdr>
    </w:div>
    <w:div w:id="661738804">
      <w:bodyDiv w:val="1"/>
      <w:marLeft w:val="0"/>
      <w:marRight w:val="0"/>
      <w:marTop w:val="0"/>
      <w:marBottom w:val="0"/>
      <w:divBdr>
        <w:top w:val="none" w:sz="0" w:space="0" w:color="auto"/>
        <w:left w:val="none" w:sz="0" w:space="0" w:color="auto"/>
        <w:bottom w:val="none" w:sz="0" w:space="0" w:color="auto"/>
        <w:right w:val="none" w:sz="0" w:space="0" w:color="auto"/>
      </w:divBdr>
    </w:div>
    <w:div w:id="811407123">
      <w:bodyDiv w:val="1"/>
      <w:marLeft w:val="0"/>
      <w:marRight w:val="0"/>
      <w:marTop w:val="0"/>
      <w:marBottom w:val="0"/>
      <w:divBdr>
        <w:top w:val="none" w:sz="0" w:space="0" w:color="auto"/>
        <w:left w:val="none" w:sz="0" w:space="0" w:color="auto"/>
        <w:bottom w:val="none" w:sz="0" w:space="0" w:color="auto"/>
        <w:right w:val="none" w:sz="0" w:space="0" w:color="auto"/>
      </w:divBdr>
    </w:div>
    <w:div w:id="869270042">
      <w:bodyDiv w:val="1"/>
      <w:marLeft w:val="0"/>
      <w:marRight w:val="0"/>
      <w:marTop w:val="0"/>
      <w:marBottom w:val="0"/>
      <w:divBdr>
        <w:top w:val="none" w:sz="0" w:space="0" w:color="auto"/>
        <w:left w:val="none" w:sz="0" w:space="0" w:color="auto"/>
        <w:bottom w:val="none" w:sz="0" w:space="0" w:color="auto"/>
        <w:right w:val="none" w:sz="0" w:space="0" w:color="auto"/>
      </w:divBdr>
    </w:div>
    <w:div w:id="1148130155">
      <w:bodyDiv w:val="1"/>
      <w:marLeft w:val="0"/>
      <w:marRight w:val="0"/>
      <w:marTop w:val="0"/>
      <w:marBottom w:val="0"/>
      <w:divBdr>
        <w:top w:val="none" w:sz="0" w:space="0" w:color="auto"/>
        <w:left w:val="none" w:sz="0" w:space="0" w:color="auto"/>
        <w:bottom w:val="none" w:sz="0" w:space="0" w:color="auto"/>
        <w:right w:val="none" w:sz="0" w:space="0" w:color="auto"/>
      </w:divBdr>
    </w:div>
    <w:div w:id="1234047475">
      <w:bodyDiv w:val="1"/>
      <w:marLeft w:val="0"/>
      <w:marRight w:val="0"/>
      <w:marTop w:val="0"/>
      <w:marBottom w:val="0"/>
      <w:divBdr>
        <w:top w:val="none" w:sz="0" w:space="0" w:color="auto"/>
        <w:left w:val="none" w:sz="0" w:space="0" w:color="auto"/>
        <w:bottom w:val="none" w:sz="0" w:space="0" w:color="auto"/>
        <w:right w:val="none" w:sz="0" w:space="0" w:color="auto"/>
      </w:divBdr>
    </w:div>
    <w:div w:id="1287081316">
      <w:bodyDiv w:val="1"/>
      <w:marLeft w:val="0"/>
      <w:marRight w:val="0"/>
      <w:marTop w:val="0"/>
      <w:marBottom w:val="0"/>
      <w:divBdr>
        <w:top w:val="none" w:sz="0" w:space="0" w:color="auto"/>
        <w:left w:val="none" w:sz="0" w:space="0" w:color="auto"/>
        <w:bottom w:val="none" w:sz="0" w:space="0" w:color="auto"/>
        <w:right w:val="none" w:sz="0" w:space="0" w:color="auto"/>
      </w:divBdr>
    </w:div>
    <w:div w:id="1294291496">
      <w:bodyDiv w:val="1"/>
      <w:marLeft w:val="0"/>
      <w:marRight w:val="0"/>
      <w:marTop w:val="0"/>
      <w:marBottom w:val="0"/>
      <w:divBdr>
        <w:top w:val="none" w:sz="0" w:space="0" w:color="auto"/>
        <w:left w:val="none" w:sz="0" w:space="0" w:color="auto"/>
        <w:bottom w:val="none" w:sz="0" w:space="0" w:color="auto"/>
        <w:right w:val="none" w:sz="0" w:space="0" w:color="auto"/>
      </w:divBdr>
    </w:div>
    <w:div w:id="1301152747">
      <w:bodyDiv w:val="1"/>
      <w:marLeft w:val="0"/>
      <w:marRight w:val="0"/>
      <w:marTop w:val="0"/>
      <w:marBottom w:val="0"/>
      <w:divBdr>
        <w:top w:val="none" w:sz="0" w:space="0" w:color="auto"/>
        <w:left w:val="none" w:sz="0" w:space="0" w:color="auto"/>
        <w:bottom w:val="none" w:sz="0" w:space="0" w:color="auto"/>
        <w:right w:val="none" w:sz="0" w:space="0" w:color="auto"/>
      </w:divBdr>
    </w:div>
    <w:div w:id="1325162578">
      <w:bodyDiv w:val="1"/>
      <w:marLeft w:val="0"/>
      <w:marRight w:val="0"/>
      <w:marTop w:val="0"/>
      <w:marBottom w:val="0"/>
      <w:divBdr>
        <w:top w:val="none" w:sz="0" w:space="0" w:color="auto"/>
        <w:left w:val="none" w:sz="0" w:space="0" w:color="auto"/>
        <w:bottom w:val="none" w:sz="0" w:space="0" w:color="auto"/>
        <w:right w:val="none" w:sz="0" w:space="0" w:color="auto"/>
      </w:divBdr>
    </w:div>
    <w:div w:id="1396276477">
      <w:bodyDiv w:val="1"/>
      <w:marLeft w:val="0"/>
      <w:marRight w:val="0"/>
      <w:marTop w:val="0"/>
      <w:marBottom w:val="0"/>
      <w:divBdr>
        <w:top w:val="none" w:sz="0" w:space="0" w:color="auto"/>
        <w:left w:val="none" w:sz="0" w:space="0" w:color="auto"/>
        <w:bottom w:val="none" w:sz="0" w:space="0" w:color="auto"/>
        <w:right w:val="none" w:sz="0" w:space="0" w:color="auto"/>
      </w:divBdr>
    </w:div>
    <w:div w:id="1457599507">
      <w:bodyDiv w:val="1"/>
      <w:marLeft w:val="0"/>
      <w:marRight w:val="0"/>
      <w:marTop w:val="0"/>
      <w:marBottom w:val="0"/>
      <w:divBdr>
        <w:top w:val="none" w:sz="0" w:space="0" w:color="auto"/>
        <w:left w:val="none" w:sz="0" w:space="0" w:color="auto"/>
        <w:bottom w:val="none" w:sz="0" w:space="0" w:color="auto"/>
        <w:right w:val="none" w:sz="0" w:space="0" w:color="auto"/>
      </w:divBdr>
    </w:div>
    <w:div w:id="1492524679">
      <w:bodyDiv w:val="1"/>
      <w:marLeft w:val="0"/>
      <w:marRight w:val="0"/>
      <w:marTop w:val="0"/>
      <w:marBottom w:val="0"/>
      <w:divBdr>
        <w:top w:val="none" w:sz="0" w:space="0" w:color="auto"/>
        <w:left w:val="none" w:sz="0" w:space="0" w:color="auto"/>
        <w:bottom w:val="none" w:sz="0" w:space="0" w:color="auto"/>
        <w:right w:val="none" w:sz="0" w:space="0" w:color="auto"/>
      </w:divBdr>
    </w:div>
    <w:div w:id="1606618754">
      <w:bodyDiv w:val="1"/>
      <w:marLeft w:val="0"/>
      <w:marRight w:val="0"/>
      <w:marTop w:val="0"/>
      <w:marBottom w:val="0"/>
      <w:divBdr>
        <w:top w:val="none" w:sz="0" w:space="0" w:color="auto"/>
        <w:left w:val="none" w:sz="0" w:space="0" w:color="auto"/>
        <w:bottom w:val="none" w:sz="0" w:space="0" w:color="auto"/>
        <w:right w:val="none" w:sz="0" w:space="0" w:color="auto"/>
      </w:divBdr>
    </w:div>
    <w:div w:id="1690140233">
      <w:bodyDiv w:val="1"/>
      <w:marLeft w:val="0"/>
      <w:marRight w:val="0"/>
      <w:marTop w:val="0"/>
      <w:marBottom w:val="0"/>
      <w:divBdr>
        <w:top w:val="none" w:sz="0" w:space="0" w:color="auto"/>
        <w:left w:val="none" w:sz="0" w:space="0" w:color="auto"/>
        <w:bottom w:val="none" w:sz="0" w:space="0" w:color="auto"/>
        <w:right w:val="none" w:sz="0" w:space="0" w:color="auto"/>
      </w:divBdr>
    </w:div>
    <w:div w:id="1693609609">
      <w:bodyDiv w:val="1"/>
      <w:marLeft w:val="0"/>
      <w:marRight w:val="0"/>
      <w:marTop w:val="0"/>
      <w:marBottom w:val="0"/>
      <w:divBdr>
        <w:top w:val="none" w:sz="0" w:space="0" w:color="auto"/>
        <w:left w:val="none" w:sz="0" w:space="0" w:color="auto"/>
        <w:bottom w:val="none" w:sz="0" w:space="0" w:color="auto"/>
        <w:right w:val="none" w:sz="0" w:space="0" w:color="auto"/>
      </w:divBdr>
    </w:div>
    <w:div w:id="1808890744">
      <w:bodyDiv w:val="1"/>
      <w:marLeft w:val="0"/>
      <w:marRight w:val="0"/>
      <w:marTop w:val="0"/>
      <w:marBottom w:val="0"/>
      <w:divBdr>
        <w:top w:val="none" w:sz="0" w:space="0" w:color="auto"/>
        <w:left w:val="none" w:sz="0" w:space="0" w:color="auto"/>
        <w:bottom w:val="none" w:sz="0" w:space="0" w:color="auto"/>
        <w:right w:val="none" w:sz="0" w:space="0" w:color="auto"/>
      </w:divBdr>
    </w:div>
    <w:div w:id="1819493857">
      <w:bodyDiv w:val="1"/>
      <w:marLeft w:val="0"/>
      <w:marRight w:val="0"/>
      <w:marTop w:val="0"/>
      <w:marBottom w:val="0"/>
      <w:divBdr>
        <w:top w:val="none" w:sz="0" w:space="0" w:color="auto"/>
        <w:left w:val="none" w:sz="0" w:space="0" w:color="auto"/>
        <w:bottom w:val="none" w:sz="0" w:space="0" w:color="auto"/>
        <w:right w:val="none" w:sz="0" w:space="0" w:color="auto"/>
      </w:divBdr>
      <w:divsChild>
        <w:div w:id="518549781">
          <w:marLeft w:val="0"/>
          <w:marRight w:val="0"/>
          <w:marTop w:val="0"/>
          <w:marBottom w:val="0"/>
          <w:divBdr>
            <w:top w:val="none" w:sz="0" w:space="0" w:color="auto"/>
            <w:left w:val="none" w:sz="0" w:space="0" w:color="auto"/>
            <w:bottom w:val="none" w:sz="0" w:space="0" w:color="auto"/>
            <w:right w:val="none" w:sz="0" w:space="0" w:color="auto"/>
          </w:divBdr>
        </w:div>
        <w:div w:id="979729147">
          <w:marLeft w:val="0"/>
          <w:marRight w:val="0"/>
          <w:marTop w:val="0"/>
          <w:marBottom w:val="0"/>
          <w:divBdr>
            <w:top w:val="none" w:sz="0" w:space="0" w:color="auto"/>
            <w:left w:val="none" w:sz="0" w:space="0" w:color="auto"/>
            <w:bottom w:val="none" w:sz="0" w:space="0" w:color="auto"/>
            <w:right w:val="none" w:sz="0" w:space="0" w:color="auto"/>
          </w:divBdr>
          <w:divsChild>
            <w:div w:id="1126195699">
              <w:marLeft w:val="0"/>
              <w:marRight w:val="0"/>
              <w:marTop w:val="0"/>
              <w:marBottom w:val="0"/>
              <w:divBdr>
                <w:top w:val="none" w:sz="0" w:space="0" w:color="auto"/>
                <w:left w:val="none" w:sz="0" w:space="0" w:color="auto"/>
                <w:bottom w:val="none" w:sz="0" w:space="0" w:color="auto"/>
                <w:right w:val="none" w:sz="0" w:space="0" w:color="auto"/>
              </w:divBdr>
              <w:divsChild>
                <w:div w:id="9189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09911">
      <w:bodyDiv w:val="1"/>
      <w:marLeft w:val="0"/>
      <w:marRight w:val="0"/>
      <w:marTop w:val="0"/>
      <w:marBottom w:val="0"/>
      <w:divBdr>
        <w:top w:val="none" w:sz="0" w:space="0" w:color="auto"/>
        <w:left w:val="none" w:sz="0" w:space="0" w:color="auto"/>
        <w:bottom w:val="none" w:sz="0" w:space="0" w:color="auto"/>
        <w:right w:val="none" w:sz="0" w:space="0" w:color="auto"/>
      </w:divBdr>
      <w:divsChild>
        <w:div w:id="207618598">
          <w:marLeft w:val="0"/>
          <w:marRight w:val="0"/>
          <w:marTop w:val="0"/>
          <w:marBottom w:val="0"/>
          <w:divBdr>
            <w:top w:val="none" w:sz="0" w:space="0" w:color="auto"/>
            <w:left w:val="none" w:sz="0" w:space="0" w:color="auto"/>
            <w:bottom w:val="none" w:sz="0" w:space="0" w:color="auto"/>
            <w:right w:val="none" w:sz="0" w:space="0" w:color="auto"/>
          </w:divBdr>
        </w:div>
        <w:div w:id="955719476">
          <w:marLeft w:val="0"/>
          <w:marRight w:val="0"/>
          <w:marTop w:val="0"/>
          <w:marBottom w:val="0"/>
          <w:divBdr>
            <w:top w:val="none" w:sz="0" w:space="0" w:color="auto"/>
            <w:left w:val="none" w:sz="0" w:space="0" w:color="auto"/>
            <w:bottom w:val="none" w:sz="0" w:space="0" w:color="auto"/>
            <w:right w:val="none" w:sz="0" w:space="0" w:color="auto"/>
          </w:divBdr>
          <w:divsChild>
            <w:div w:id="413599005">
              <w:marLeft w:val="0"/>
              <w:marRight w:val="0"/>
              <w:marTop w:val="0"/>
              <w:marBottom w:val="0"/>
              <w:divBdr>
                <w:top w:val="none" w:sz="0" w:space="0" w:color="auto"/>
                <w:left w:val="none" w:sz="0" w:space="0" w:color="auto"/>
                <w:bottom w:val="none" w:sz="0" w:space="0" w:color="auto"/>
                <w:right w:val="none" w:sz="0" w:space="0" w:color="auto"/>
              </w:divBdr>
              <w:divsChild>
                <w:div w:id="576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86794">
      <w:bodyDiv w:val="1"/>
      <w:marLeft w:val="0"/>
      <w:marRight w:val="0"/>
      <w:marTop w:val="0"/>
      <w:marBottom w:val="0"/>
      <w:divBdr>
        <w:top w:val="none" w:sz="0" w:space="0" w:color="auto"/>
        <w:left w:val="none" w:sz="0" w:space="0" w:color="auto"/>
        <w:bottom w:val="none" w:sz="0" w:space="0" w:color="auto"/>
        <w:right w:val="none" w:sz="0" w:space="0" w:color="auto"/>
      </w:divBdr>
    </w:div>
    <w:div w:id="212560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requisites xmlns="d510d69a-a267-48b9-8b34-fbe0f577bb93" xsi:nil="true"/>
    <ExportedtootherQualifications_x002f_TPs xmlns="d510d69a-a267-48b9-8b34-fbe0f577bb93">false</ExportedtootherQualifications_x002f_TPs>
    <AfterABsubmissiondetailedchanges xmlns="d510d69a-a267-48b9-8b34-fbe0f577bb93" xsi:nil="true"/>
    <Enrolmentnumbers_x0028_lastyeardataavailable_x0029_ xmlns="d510d69a-a267-48b9-8b34-fbe0f577bb93" xsi:nil="true"/>
    <AfterQAdetailedchanges xmlns="d510d69a-a267-48b9-8b34-fbe0f577bb93" xsi:nil="true"/>
    <Duedate xmlns="d510d69a-a267-48b9-8b34-fbe0f577bb93" xsi:nil="true"/>
    <Componenttype xmlns="d510d69a-a267-48b9-8b34-fbe0f577bb93">Unit of Competency</Componenttype>
    <Technicalwriter xmlns="d510d69a-a267-48b9-8b34-fbe0f577bb93">
      <UserInfo>
        <DisplayName/>
        <AccountId xsi:nil="true"/>
        <AccountType/>
      </UserInfo>
    </Technicalwriter>
    <Postconsultationdetailedchanges xmlns="d510d69a-a267-48b9-8b34-fbe0f577bb93" xsi:nil="true"/>
    <CurrentCode xmlns="d510d69a-a267-48b9-8b34-fbe0f577bb93">SISOCVE002M </CurrentCode>
    <Pre_x002d_draftdetailedchanges xmlns="d510d69a-a267-48b9-8b34-fbe0f577bb93" xsi:nil="true"/>
    <Changetype xmlns="d510d69a-a267-48b9-8b34-fbe0f577bb93">Major</Changetype>
    <Equivalence xmlns="d510d69a-a267-48b9-8b34-fbe0f577bb93" xsi:nil="true"/>
    <AfterTCmeetingdetailedchanges xmlns="d510d69a-a267-48b9-8b34-fbe0f577bb93" xsi:nil="true"/>
    <PostSORdetailedchanges xmlns="d510d69a-a267-48b9-8b34-fbe0f577bb93" xsi:nil="true"/>
    <Status xmlns="d510d69a-a267-48b9-8b34-fbe0f577bb93">Ready for technical committee/consultation</Status>
    <Newunittitle xmlns="d510d69a-a267-48b9-8b34-fbe0f577bb93">Not yet assigned</Newunittitle>
    <Newunitcode xmlns="d510d69a-a267-48b9-8b34-fbe0f577bb93">Not yet assigned</Newunitcode>
    <Checkedby xmlns="d510d69a-a267-48b9-8b34-fbe0f577bb93">
      <UserInfo>
        <DisplayName/>
        <AccountId xsi:nil="true"/>
        <AccountType/>
      </UserInfo>
    </Checkedby>
  </documentManagement>
</p:properties>
</file>

<file path=customXml/itemProps1.xml><?xml version="1.0" encoding="utf-8"?>
<ds:datastoreItem xmlns:ds="http://schemas.openxmlformats.org/officeDocument/2006/customXml" ds:itemID="{B195B208-067E-443C-ABD1-FE82E076D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4FB0BE-ADEC-437F-9635-F70E5B734D7E}">
  <ds:schemaRefs>
    <ds:schemaRef ds:uri="http://schemas.microsoft.com/sharepoint/v3/contenttype/forms"/>
  </ds:schemaRefs>
</ds:datastoreItem>
</file>

<file path=customXml/itemProps3.xml><?xml version="1.0" encoding="utf-8"?>
<ds:datastoreItem xmlns:ds="http://schemas.openxmlformats.org/officeDocument/2006/customXml" ds:itemID="{20F532B1-3049-4BFC-8675-9B5F5BDD8021}">
  <ds:schemaRefs>
    <ds:schemaRef ds:uri="http://purl.org/dc/terms/"/>
    <ds:schemaRef ds:uri="http://purl.org/dc/dcmitype/"/>
    <ds:schemaRef ds:uri="http://schemas.microsoft.com/office/2006/metadata/properties"/>
    <ds:schemaRef ds:uri="http://schemas.microsoft.com/office/infopath/2007/PartnerControls"/>
    <ds:schemaRef ds:uri="d510d69a-a267-48b9-8b34-fbe0f577bb93"/>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1187</Words>
  <Characters>6771</Characters>
  <Application>Microsoft Office Word</Application>
  <DocSecurity>0</DocSecurity>
  <Lines>56</Lines>
  <Paragraphs>15</Paragraphs>
  <ScaleCrop>false</ScaleCrop>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34</cp:revision>
  <dcterms:created xsi:type="dcterms:W3CDTF">2025-07-25T20:45:00Z</dcterms:created>
  <dcterms:modified xsi:type="dcterms:W3CDTF">2025-09-16T07:11:00Z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